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3B" w:rsidRDefault="009C0B3B" w:rsidP="009C0B3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2D35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E8F05CD" wp14:editId="7FDE70DF">
            <wp:simplePos x="0" y="0"/>
            <wp:positionH relativeFrom="column">
              <wp:posOffset>471805</wp:posOffset>
            </wp:positionH>
            <wp:positionV relativeFrom="paragraph">
              <wp:posOffset>5080</wp:posOffset>
            </wp:positionV>
            <wp:extent cx="800100" cy="823595"/>
            <wp:effectExtent l="0" t="0" r="0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B3B" w:rsidRDefault="009C0B3B" w:rsidP="009C0B3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0B3B" w:rsidRDefault="009C0B3B" w:rsidP="009C0B3B">
      <w:pPr>
        <w:spacing w:after="0"/>
        <w:ind w:firstLine="708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0B3B" w:rsidRPr="009C0B3B" w:rsidRDefault="009C0B3B" w:rsidP="009C0B3B">
      <w:pPr>
        <w:spacing w:after="0"/>
        <w:ind w:firstLine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Srednja medicinska škola Slavonski Brod</w:t>
      </w:r>
    </w:p>
    <w:p w:rsidR="009C0B3B" w:rsidRP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Vatroslava Jagića 3A</w:t>
      </w:r>
    </w:p>
    <w:p w:rsidR="009C0B3B" w:rsidRP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35 000 Slavonski Brod</w:t>
      </w:r>
    </w:p>
    <w:p w:rsid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9C0B3B" w:rsidRDefault="009C0B3B" w:rsidP="009C0B3B">
      <w:pPr>
        <w:spacing w:after="0"/>
        <w:ind w:left="708"/>
        <w:rPr>
          <w:rFonts w:eastAsia="Times New Roman" w:cstheme="minorHAnsi"/>
          <w:i/>
          <w:color w:val="000000"/>
          <w:sz w:val="20"/>
          <w:szCs w:val="20"/>
        </w:rPr>
      </w:pPr>
    </w:p>
    <w:p w:rsidR="005819B6" w:rsidRDefault="005819B6" w:rsidP="009C0B3B">
      <w:pPr>
        <w:spacing w:after="0"/>
        <w:ind w:left="708"/>
        <w:rPr>
          <w:rFonts w:eastAsia="Times New Roman" w:cstheme="minorHAnsi"/>
          <w:i/>
          <w:color w:val="000000"/>
          <w:sz w:val="20"/>
          <w:szCs w:val="20"/>
        </w:rPr>
      </w:pPr>
    </w:p>
    <w:p w:rsidR="009C0B3B" w:rsidRP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</w:p>
    <w:p w:rsidR="009C0B3B" w:rsidRP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C0B3B">
        <w:rPr>
          <w:rFonts w:eastAsia="Times New Roman" w:cstheme="minorHAnsi"/>
          <w:b/>
          <w:color w:val="000000"/>
          <w:sz w:val="24"/>
          <w:szCs w:val="24"/>
        </w:rPr>
        <w:t>ZAKLJUČCI</w:t>
      </w:r>
    </w:p>
    <w:p w:rsidR="009C0B3B" w:rsidRPr="009C0B3B" w:rsidRDefault="00590BCE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sa 58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 xml:space="preserve">. sjednice Školskog odbora </w:t>
      </w:r>
      <w:r>
        <w:rPr>
          <w:rFonts w:eastAsia="Times New Roman" w:cstheme="minorHAnsi"/>
          <w:b/>
          <w:color w:val="000000"/>
          <w:sz w:val="20"/>
          <w:szCs w:val="20"/>
        </w:rPr>
        <w:t>održane dana 09</w:t>
      </w:r>
      <w:r w:rsidR="009C0B3B">
        <w:rPr>
          <w:rFonts w:eastAsia="Times New Roman" w:cstheme="minorHAnsi"/>
          <w:b/>
          <w:color w:val="000000"/>
          <w:sz w:val="20"/>
          <w:szCs w:val="20"/>
        </w:rPr>
        <w:t>.</w:t>
      </w:r>
      <w:r>
        <w:rPr>
          <w:rFonts w:eastAsia="Times New Roman" w:cstheme="minorHAnsi"/>
          <w:b/>
          <w:color w:val="000000"/>
          <w:sz w:val="20"/>
          <w:szCs w:val="20"/>
        </w:rPr>
        <w:t>01.2017. godine s početkom u 9.00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 xml:space="preserve"> sati</w:t>
      </w:r>
    </w:p>
    <w:p w:rsidR="009C0B3B" w:rsidRDefault="00590BCE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(6</w:t>
      </w:r>
      <w:r w:rsidR="009C0B3B">
        <w:rPr>
          <w:rFonts w:eastAsia="Times New Roman" w:cstheme="minorHAnsi"/>
          <w:b/>
          <w:color w:val="000000"/>
          <w:sz w:val="20"/>
          <w:szCs w:val="20"/>
        </w:rPr>
        <w:t xml:space="preserve">.sjednica u </w:t>
      </w:r>
      <w:proofErr w:type="spellStart"/>
      <w:r w:rsidR="009C0B3B">
        <w:rPr>
          <w:rFonts w:eastAsia="Times New Roman" w:cstheme="minorHAnsi"/>
          <w:b/>
          <w:color w:val="000000"/>
          <w:sz w:val="20"/>
          <w:szCs w:val="20"/>
        </w:rPr>
        <w:t>šk.g</w:t>
      </w:r>
      <w:proofErr w:type="spellEnd"/>
      <w:r w:rsidR="009C0B3B">
        <w:rPr>
          <w:rFonts w:eastAsia="Times New Roman" w:cstheme="minorHAnsi"/>
          <w:b/>
          <w:color w:val="000000"/>
          <w:sz w:val="20"/>
          <w:szCs w:val="20"/>
        </w:rPr>
        <w:t xml:space="preserve">. 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>2016./2017.)</w:t>
      </w:r>
    </w:p>
    <w:p w:rsidR="009C0B3B" w:rsidRDefault="009C0B3B" w:rsidP="009C0B3B">
      <w:pPr>
        <w:spacing w:after="0"/>
        <w:ind w:left="708"/>
        <w:rPr>
          <w:rFonts w:eastAsia="Times New Roman" w:cstheme="minorHAnsi"/>
          <w:b/>
          <w:color w:val="000000"/>
          <w:sz w:val="20"/>
          <w:szCs w:val="20"/>
        </w:rPr>
      </w:pPr>
    </w:p>
    <w:p w:rsidR="009C0B3B" w:rsidRDefault="009C0B3B" w:rsidP="00235716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AD 1.) </w:t>
      </w:r>
      <w:r w:rsidRPr="009C0B3B">
        <w:rPr>
          <w:rFonts w:eastAsia="Times New Roman" w:cstheme="minorHAnsi"/>
          <w:color w:val="000000"/>
          <w:sz w:val="20"/>
          <w:szCs w:val="20"/>
        </w:rPr>
        <w:t>Školski odbor</w:t>
      </w:r>
      <w:r>
        <w:rPr>
          <w:rFonts w:eastAsia="Times New Roman" w:cstheme="minorHAnsi"/>
          <w:color w:val="000000"/>
          <w:sz w:val="20"/>
          <w:szCs w:val="20"/>
        </w:rPr>
        <w:t xml:space="preserve"> usvojio je zapisnik s prethodne sjednice bez primjedbi.</w:t>
      </w:r>
    </w:p>
    <w:p w:rsidR="009C0B3B" w:rsidRDefault="009C0B3B" w:rsidP="00235716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235716" w:rsidRDefault="009C0B3B" w:rsidP="00590BCE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AD 2.)</w:t>
      </w:r>
      <w:r w:rsidRPr="009C0B3B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90BCE">
        <w:rPr>
          <w:rFonts w:eastAsia="Times New Roman" w:cstheme="minorHAnsi"/>
          <w:color w:val="000000"/>
          <w:sz w:val="20"/>
          <w:szCs w:val="20"/>
        </w:rPr>
        <w:t>Usvojen je prijedlog ravnateljice da se redovnim djelatnicima i vanjskim suradnicima produže ugovori do 60 dana</w:t>
      </w:r>
      <w:r w:rsidR="00793E03">
        <w:rPr>
          <w:rFonts w:eastAsia="Times New Roman" w:cstheme="minorHAnsi"/>
          <w:color w:val="000000"/>
          <w:sz w:val="20"/>
          <w:szCs w:val="20"/>
        </w:rPr>
        <w:t xml:space="preserve"> (III.)</w:t>
      </w:r>
      <w:r w:rsidR="00590BCE">
        <w:rPr>
          <w:rFonts w:eastAsia="Times New Roman" w:cstheme="minorHAnsi"/>
          <w:color w:val="000000"/>
          <w:sz w:val="20"/>
          <w:szCs w:val="20"/>
        </w:rPr>
        <w:t>.</w:t>
      </w:r>
    </w:p>
    <w:p w:rsidR="00793E03" w:rsidRDefault="00793E03" w:rsidP="00590BCE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793E03" w:rsidRPr="00235716" w:rsidRDefault="00793E03" w:rsidP="00D32AF4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  <w:r w:rsidRPr="00793E03">
        <w:rPr>
          <w:rFonts w:eastAsia="Times New Roman" w:cstheme="minorHAnsi"/>
          <w:b/>
          <w:color w:val="000000"/>
          <w:sz w:val="20"/>
          <w:szCs w:val="20"/>
        </w:rPr>
        <w:t>AD  3.)</w:t>
      </w:r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Pr="00235716">
        <w:rPr>
          <w:rFonts w:eastAsia="Times New Roman" w:cstheme="minorHAnsi"/>
          <w:b/>
          <w:color w:val="000000"/>
          <w:sz w:val="20"/>
          <w:szCs w:val="20"/>
        </w:rPr>
        <w:t>Redovni djelatnici su</w:t>
      </w:r>
      <w:r>
        <w:rPr>
          <w:rFonts w:eastAsia="Times New Roman" w:cstheme="minorHAnsi"/>
          <w:color w:val="000000"/>
          <w:sz w:val="20"/>
          <w:szCs w:val="20"/>
        </w:rPr>
        <w:t xml:space="preserve"> Katarina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Hegol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Jasmina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Cvančić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Marina Bošnjaković, Sanela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Bureš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Mirjana Turkalj, Aleksandar Končar, Marina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Konjetić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Ana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Albreht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, Suz</w:t>
      </w:r>
      <w:r w:rsidR="00D32AF4">
        <w:rPr>
          <w:rFonts w:eastAsia="Times New Roman" w:cstheme="minorHAnsi"/>
          <w:color w:val="000000"/>
          <w:sz w:val="20"/>
          <w:szCs w:val="20"/>
        </w:rPr>
        <w:t xml:space="preserve">ana </w:t>
      </w:r>
      <w:proofErr w:type="spellStart"/>
      <w:r w:rsidR="00D32AF4">
        <w:rPr>
          <w:rFonts w:eastAsia="Times New Roman" w:cstheme="minorHAnsi"/>
          <w:color w:val="000000"/>
          <w:sz w:val="20"/>
          <w:szCs w:val="20"/>
        </w:rPr>
        <w:t>Stjepanović</w:t>
      </w:r>
      <w:proofErr w:type="spellEnd"/>
      <w:r w:rsidR="00D32AF4">
        <w:rPr>
          <w:rFonts w:eastAsia="Times New Roman" w:cstheme="minorHAnsi"/>
          <w:color w:val="000000"/>
          <w:sz w:val="20"/>
          <w:szCs w:val="20"/>
        </w:rPr>
        <w:t xml:space="preserve">, Darko Majski, </w:t>
      </w:r>
      <w:r>
        <w:rPr>
          <w:rFonts w:eastAsia="Times New Roman" w:cstheme="minorHAnsi"/>
          <w:color w:val="000000"/>
          <w:sz w:val="20"/>
          <w:szCs w:val="20"/>
        </w:rPr>
        <w:t>Ivan Krpan</w:t>
      </w:r>
      <w:r w:rsidR="00D32AF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D32AF4">
        <w:rPr>
          <w:rFonts w:eastAsia="Times New Roman" w:cstheme="minorHAnsi"/>
          <w:color w:val="000000"/>
          <w:sz w:val="20"/>
          <w:szCs w:val="20"/>
        </w:rPr>
        <w:t>(Ivona Hrk</w:t>
      </w:r>
      <w:r w:rsidR="00D32AF4">
        <w:rPr>
          <w:rFonts w:eastAsia="Times New Roman" w:cstheme="minorHAnsi"/>
          <w:color w:val="000000"/>
          <w:sz w:val="20"/>
          <w:szCs w:val="20"/>
        </w:rPr>
        <w:t>ač i Ivana Galović – primljene O</w:t>
      </w:r>
      <w:bookmarkStart w:id="0" w:name="_GoBack"/>
      <w:bookmarkEnd w:id="0"/>
      <w:r w:rsidR="00D32AF4">
        <w:rPr>
          <w:rFonts w:eastAsia="Times New Roman" w:cstheme="minorHAnsi"/>
          <w:color w:val="000000"/>
          <w:sz w:val="20"/>
          <w:szCs w:val="20"/>
        </w:rPr>
        <w:t>dlukom ravnatelja do 15 dana s početkom rada od 16.01.2017. godine).</w:t>
      </w:r>
    </w:p>
    <w:p w:rsidR="00D32AF4" w:rsidRDefault="00793E03" w:rsidP="00793E03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  <w:r w:rsidRPr="00235716">
        <w:rPr>
          <w:rFonts w:eastAsia="Times New Roman" w:cstheme="minorHAnsi"/>
          <w:b/>
          <w:color w:val="000000"/>
          <w:sz w:val="20"/>
          <w:szCs w:val="20"/>
        </w:rPr>
        <w:t>Vanjski suradnici su</w:t>
      </w:r>
      <w:r>
        <w:rPr>
          <w:rFonts w:eastAsia="Times New Roman" w:cstheme="minorHAnsi"/>
          <w:color w:val="000000"/>
          <w:sz w:val="20"/>
          <w:szCs w:val="20"/>
        </w:rPr>
        <w:t xml:space="preserve"> Mirta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Alković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Željka Bičanić, Sanja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Grubušić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Jadranka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Jakačić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Barica Kokanović, Renata Čanić, Marijana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Odobašić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Lorena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Vuleta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Zvonimir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Bosnić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Ema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Hercog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Tijana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Šimunov, Simona Milić, </w:t>
      </w:r>
      <w:r w:rsidR="00D32AF4">
        <w:rPr>
          <w:rFonts w:eastAsia="Times New Roman" w:cstheme="minorHAnsi"/>
          <w:color w:val="000000"/>
          <w:sz w:val="20"/>
          <w:szCs w:val="20"/>
        </w:rPr>
        <w:t xml:space="preserve">Petra </w:t>
      </w:r>
      <w:proofErr w:type="spellStart"/>
      <w:r w:rsidR="00D32AF4">
        <w:rPr>
          <w:rFonts w:eastAsia="Times New Roman" w:cstheme="minorHAnsi"/>
          <w:color w:val="000000"/>
          <w:sz w:val="20"/>
          <w:szCs w:val="20"/>
        </w:rPr>
        <w:t>Btunjac</w:t>
      </w:r>
      <w:proofErr w:type="spellEnd"/>
      <w:r w:rsidR="00D32AF4">
        <w:rPr>
          <w:rFonts w:eastAsia="Times New Roman" w:cstheme="minorHAnsi"/>
          <w:color w:val="000000"/>
          <w:sz w:val="20"/>
          <w:szCs w:val="20"/>
        </w:rPr>
        <w:t xml:space="preserve"> i Karolina Pavić.</w:t>
      </w:r>
    </w:p>
    <w:p w:rsidR="00793E03" w:rsidRPr="00235716" w:rsidRDefault="00793E03" w:rsidP="00793E03">
      <w:pPr>
        <w:spacing w:after="0"/>
        <w:ind w:left="708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235716">
        <w:rPr>
          <w:rFonts w:eastAsia="Times New Roman" w:cstheme="minorHAnsi"/>
          <w:b/>
          <w:color w:val="000000"/>
          <w:sz w:val="20"/>
          <w:szCs w:val="20"/>
        </w:rPr>
        <w:t>Članovi Školskog odbora su s prijedlogom ravnateljice suglasni.</w:t>
      </w:r>
    </w:p>
    <w:p w:rsidR="00793E03" w:rsidRDefault="00793E03" w:rsidP="00793E03">
      <w:pPr>
        <w:spacing w:after="0"/>
        <w:ind w:left="708"/>
        <w:jc w:val="both"/>
        <w:rPr>
          <w:rFonts w:eastAsia="Times New Roman" w:cstheme="minorHAnsi"/>
          <w:b/>
          <w:color w:val="000000"/>
          <w:sz w:val="20"/>
          <w:szCs w:val="20"/>
        </w:rPr>
      </w:pPr>
    </w:p>
    <w:p w:rsidR="00793E03" w:rsidRPr="00793E03" w:rsidRDefault="00793E03" w:rsidP="00590BCE">
      <w:pPr>
        <w:spacing w:after="0"/>
        <w:ind w:left="708"/>
        <w:jc w:val="both"/>
        <w:rPr>
          <w:rFonts w:eastAsia="Times New Roman" w:cstheme="minorHAnsi"/>
          <w:b/>
          <w:color w:val="000000"/>
          <w:sz w:val="20"/>
          <w:szCs w:val="20"/>
        </w:rPr>
      </w:pPr>
    </w:p>
    <w:p w:rsidR="000B103F" w:rsidRPr="00235716" w:rsidRDefault="000B103F" w:rsidP="00235716">
      <w:pPr>
        <w:jc w:val="both"/>
      </w:pPr>
    </w:p>
    <w:sectPr w:rsidR="000B103F" w:rsidRPr="0023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3B"/>
    <w:rsid w:val="000B103F"/>
    <w:rsid w:val="00235716"/>
    <w:rsid w:val="005819B6"/>
    <w:rsid w:val="00590BCE"/>
    <w:rsid w:val="00793E03"/>
    <w:rsid w:val="009A0C5A"/>
    <w:rsid w:val="009C0B3B"/>
    <w:rsid w:val="00D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76B3"/>
  <w15:chartTrackingRefBased/>
  <w15:docId w15:val="{183F9CA1-2E3F-4637-85B2-CE4479C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3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2016-12-30T07:28:00Z</dcterms:created>
  <dcterms:modified xsi:type="dcterms:W3CDTF">2017-02-20T12:35:00Z</dcterms:modified>
</cp:coreProperties>
</file>