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416" w:rsidRDefault="00805416" w:rsidP="0080541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05416" w:rsidRPr="00805416" w:rsidRDefault="00805416" w:rsidP="0080541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05416">
        <w:rPr>
          <w:rFonts w:ascii="Times New Roman" w:hAnsi="Times New Roman" w:cs="Times New Roman"/>
          <w:b/>
          <w:sz w:val="24"/>
          <w:szCs w:val="24"/>
        </w:rPr>
        <w:t>Srednja medicinska škola Slavonski Brod</w:t>
      </w:r>
    </w:p>
    <w:p w:rsidR="00805416" w:rsidRPr="00805416" w:rsidRDefault="00805416" w:rsidP="0080541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05416">
        <w:rPr>
          <w:rFonts w:ascii="Times New Roman" w:hAnsi="Times New Roman" w:cs="Times New Roman"/>
          <w:b/>
          <w:sz w:val="24"/>
          <w:szCs w:val="24"/>
        </w:rPr>
        <w:t>Hrvatski jezik</w:t>
      </w:r>
    </w:p>
    <w:p w:rsidR="00805416" w:rsidRPr="00805416" w:rsidRDefault="00805416" w:rsidP="0080541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5416" w:rsidRPr="00805416" w:rsidRDefault="00805416" w:rsidP="0080541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5416" w:rsidRPr="00805416" w:rsidRDefault="00805416" w:rsidP="0080541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5416" w:rsidRPr="00805416" w:rsidRDefault="00805416" w:rsidP="0080541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5416" w:rsidRPr="00805416" w:rsidRDefault="00805416" w:rsidP="0080541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5416" w:rsidRPr="00805416" w:rsidRDefault="00805416" w:rsidP="0080541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5416" w:rsidRPr="00805416" w:rsidRDefault="00805416" w:rsidP="0080541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5416" w:rsidRPr="00805416" w:rsidRDefault="00805416" w:rsidP="0080541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5416">
        <w:rPr>
          <w:rFonts w:ascii="Times New Roman" w:hAnsi="Times New Roman" w:cs="Times New Roman"/>
          <w:b/>
          <w:sz w:val="24"/>
          <w:szCs w:val="24"/>
        </w:rPr>
        <w:t>FRANZ KAFKA: PREOBRAZBA</w:t>
      </w:r>
    </w:p>
    <w:p w:rsidR="00805416" w:rsidRPr="00805416" w:rsidRDefault="00805416" w:rsidP="0080541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5416" w:rsidRPr="00805416" w:rsidRDefault="00805416" w:rsidP="0080541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5416" w:rsidRPr="00805416" w:rsidRDefault="00805416" w:rsidP="0080541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5416" w:rsidRPr="00805416" w:rsidRDefault="00805416" w:rsidP="0080541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5416" w:rsidRPr="00805416" w:rsidRDefault="00805416" w:rsidP="0080541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5416" w:rsidRPr="00805416" w:rsidRDefault="00805416" w:rsidP="0080541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5416" w:rsidRPr="00805416" w:rsidRDefault="00805416" w:rsidP="0080541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5416" w:rsidRPr="00805416" w:rsidRDefault="00805416" w:rsidP="0080541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5416" w:rsidRPr="00805416" w:rsidRDefault="00805416" w:rsidP="0080541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5416" w:rsidRPr="00805416" w:rsidRDefault="00805416" w:rsidP="0080541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5416" w:rsidRPr="00805416" w:rsidRDefault="00805416" w:rsidP="0080541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5416" w:rsidRDefault="00805416" w:rsidP="0080541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5416">
        <w:rPr>
          <w:rFonts w:ascii="Times New Roman" w:hAnsi="Times New Roman" w:cs="Times New Roman"/>
          <w:b/>
          <w:sz w:val="24"/>
          <w:szCs w:val="24"/>
        </w:rPr>
        <w:t>U Slavonskom Brodu 12.11.2014.                   Željko Mudri i Krolo Antonia, 4.c</w:t>
      </w:r>
    </w:p>
    <w:p w:rsidR="00805416" w:rsidRDefault="00805416" w:rsidP="0080541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336608" w:rsidRPr="00230071" w:rsidRDefault="00336608" w:rsidP="005C711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071">
        <w:rPr>
          <w:rFonts w:ascii="Times New Roman" w:hAnsi="Times New Roman" w:cs="Times New Roman"/>
          <w:b/>
          <w:sz w:val="24"/>
          <w:szCs w:val="24"/>
        </w:rPr>
        <w:t>SADRŽAJ</w:t>
      </w:r>
    </w:p>
    <w:p w:rsidR="00336608" w:rsidRPr="00230071" w:rsidRDefault="00336608" w:rsidP="005C7110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336608" w:rsidRPr="00336608" w:rsidRDefault="00336608" w:rsidP="005C7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071">
        <w:rPr>
          <w:rFonts w:ascii="Times New Roman" w:hAnsi="Times New Roman" w:cs="Times New Roman"/>
          <w:b/>
        </w:rPr>
        <w:t>SADRŽAJ</w:t>
      </w:r>
      <w:r w:rsidRPr="0033660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……….....….</w:t>
      </w:r>
      <w:r w:rsidR="00964EFD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336608">
        <w:rPr>
          <w:rFonts w:ascii="Times New Roman" w:hAnsi="Times New Roman" w:cs="Times New Roman"/>
          <w:sz w:val="24"/>
          <w:szCs w:val="24"/>
        </w:rPr>
        <w:t>.1.</w:t>
      </w:r>
    </w:p>
    <w:p w:rsidR="00B65563" w:rsidRDefault="00336608" w:rsidP="005C7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071">
        <w:rPr>
          <w:rFonts w:ascii="Times New Roman" w:hAnsi="Times New Roman" w:cs="Times New Roman"/>
          <w:b/>
        </w:rPr>
        <w:t>UVOD</w:t>
      </w:r>
      <w:r w:rsidRPr="0033660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</w:t>
      </w:r>
      <w:r w:rsidR="00A04C21">
        <w:rPr>
          <w:rFonts w:ascii="Times New Roman" w:hAnsi="Times New Roman" w:cs="Times New Roman"/>
          <w:sz w:val="24"/>
          <w:szCs w:val="24"/>
        </w:rPr>
        <w:t>...</w:t>
      </w:r>
      <w:r w:rsidR="00964EFD">
        <w:rPr>
          <w:rFonts w:ascii="Times New Roman" w:hAnsi="Times New Roman" w:cs="Times New Roman"/>
          <w:sz w:val="24"/>
          <w:szCs w:val="24"/>
        </w:rPr>
        <w:t>.</w:t>
      </w:r>
      <w:r w:rsidRPr="00336608"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>2.</w:t>
      </w:r>
    </w:p>
    <w:p w:rsidR="00230071" w:rsidRDefault="00964EFD" w:rsidP="005C7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EFD">
        <w:rPr>
          <w:rFonts w:ascii="Times New Roman" w:hAnsi="Times New Roman" w:cs="Times New Roman"/>
          <w:b/>
          <w:sz w:val="24"/>
          <w:szCs w:val="24"/>
        </w:rPr>
        <w:t>KAFKIN SVIJET I NJEGOV PREOBRAŽAJ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64EFD">
        <w:rPr>
          <w:rFonts w:ascii="Times New Roman" w:hAnsi="Times New Roman" w:cs="Times New Roman"/>
          <w:sz w:val="24"/>
          <w:szCs w:val="24"/>
        </w:rPr>
        <w:t>(1. Kafkin jezik stvaranja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230071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</w:t>
      </w:r>
      <w:r w:rsidR="002A26E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….</w:t>
      </w:r>
      <w:r w:rsidR="00996CA2">
        <w:rPr>
          <w:rFonts w:ascii="Times New Roman" w:hAnsi="Times New Roman" w:cs="Times New Roman"/>
          <w:sz w:val="24"/>
          <w:szCs w:val="24"/>
        </w:rPr>
        <w:t>..</w:t>
      </w:r>
      <w:r w:rsidR="00230071">
        <w:rPr>
          <w:rFonts w:ascii="Times New Roman" w:hAnsi="Times New Roman" w:cs="Times New Roman"/>
          <w:sz w:val="24"/>
          <w:szCs w:val="24"/>
        </w:rPr>
        <w:t>.3.</w:t>
      </w:r>
    </w:p>
    <w:p w:rsidR="00230071" w:rsidRDefault="002A26ED" w:rsidP="005C7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996CA2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>(2.</w:t>
      </w:r>
      <w:r w:rsidRPr="002A26ED">
        <w:rPr>
          <w:rFonts w:ascii="Times New Roman" w:hAnsi="Times New Roman" w:cs="Times New Roman"/>
          <w:sz w:val="24"/>
          <w:szCs w:val="24"/>
        </w:rPr>
        <w:t>Kafkin pripovjedni svijet</w:t>
      </w:r>
      <w:r w:rsidR="00996CA2">
        <w:rPr>
          <w:rFonts w:ascii="Times New Roman" w:hAnsi="Times New Roman" w:cs="Times New Roman"/>
          <w:sz w:val="24"/>
          <w:szCs w:val="24"/>
        </w:rPr>
        <w:t xml:space="preserve"> ; 3. Likovi</w:t>
      </w:r>
      <w:r w:rsidR="00230071" w:rsidRPr="00230071">
        <w:rPr>
          <w:rFonts w:ascii="Times New Roman" w:hAnsi="Times New Roman" w:cs="Times New Roman"/>
          <w:sz w:val="24"/>
          <w:szCs w:val="24"/>
        </w:rPr>
        <w:t>.</w:t>
      </w:r>
      <w:r w:rsidR="00996CA2">
        <w:rPr>
          <w:rFonts w:ascii="Times New Roman" w:hAnsi="Times New Roman" w:cs="Times New Roman"/>
          <w:sz w:val="24"/>
          <w:szCs w:val="24"/>
        </w:rPr>
        <w:t>).</w:t>
      </w:r>
      <w:r w:rsidR="00230071" w:rsidRPr="00230071">
        <w:rPr>
          <w:rFonts w:ascii="Times New Roman" w:hAnsi="Times New Roman" w:cs="Times New Roman"/>
          <w:sz w:val="24"/>
          <w:szCs w:val="24"/>
        </w:rPr>
        <w:t>.</w:t>
      </w:r>
      <w:r w:rsidR="00230071">
        <w:rPr>
          <w:rFonts w:ascii="Times New Roman" w:hAnsi="Times New Roman" w:cs="Times New Roman"/>
          <w:sz w:val="24"/>
          <w:szCs w:val="24"/>
        </w:rPr>
        <w:t>4.</w:t>
      </w:r>
    </w:p>
    <w:p w:rsidR="00114296" w:rsidRPr="00114296" w:rsidRDefault="00114296" w:rsidP="005C7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296">
        <w:rPr>
          <w:rFonts w:ascii="Times New Roman" w:hAnsi="Times New Roman" w:cs="Times New Roman"/>
          <w:b/>
          <w:sz w:val="24"/>
          <w:szCs w:val="24"/>
        </w:rPr>
        <w:t>PREOBRAŽAJ</w:t>
      </w:r>
      <w:r w:rsidRPr="00114296">
        <w:rPr>
          <w:rFonts w:ascii="Times New Roman" w:hAnsi="Times New Roman" w:cs="Times New Roman"/>
          <w:sz w:val="24"/>
          <w:szCs w:val="24"/>
        </w:rPr>
        <w:t>……………………………</w:t>
      </w:r>
      <w:r>
        <w:rPr>
          <w:rFonts w:ascii="Times New Roman" w:hAnsi="Times New Roman" w:cs="Times New Roman"/>
          <w:sz w:val="24"/>
          <w:szCs w:val="24"/>
        </w:rPr>
        <w:t>…....(Analiza djela; karakterizacija likova)…5.</w:t>
      </w:r>
    </w:p>
    <w:p w:rsidR="00EF428C" w:rsidRDefault="00114296" w:rsidP="005C7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(Karakterizacija likova)………………...</w:t>
      </w:r>
      <w:r w:rsidR="00EF428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6.</w:t>
      </w:r>
    </w:p>
    <w:p w:rsidR="00EF428C" w:rsidRDefault="00114296" w:rsidP="005C7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(I .čin – Preobrazba )………...</w:t>
      </w:r>
      <w:r w:rsidR="00EF428C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…........</w:t>
      </w:r>
      <w:r w:rsidR="00EF428C">
        <w:rPr>
          <w:rFonts w:ascii="Times New Roman" w:hAnsi="Times New Roman" w:cs="Times New Roman"/>
          <w:sz w:val="24"/>
          <w:szCs w:val="24"/>
        </w:rPr>
        <w:t>7.</w:t>
      </w:r>
    </w:p>
    <w:p w:rsidR="00114296" w:rsidRDefault="00114296" w:rsidP="005C7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(II. čin – Ranjavanje) ...………...………8.</w:t>
      </w:r>
    </w:p>
    <w:p w:rsidR="00114296" w:rsidRDefault="00114296" w:rsidP="005C7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(III. čin – Smrt)………………………….9.</w:t>
      </w:r>
    </w:p>
    <w:p w:rsidR="00EF428C" w:rsidRDefault="00EF428C" w:rsidP="005C7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28C">
        <w:rPr>
          <w:rFonts w:ascii="Times New Roman" w:hAnsi="Times New Roman" w:cs="Times New Roman"/>
          <w:b/>
          <w:sz w:val="24"/>
          <w:szCs w:val="24"/>
        </w:rPr>
        <w:t>ZAKLJUČAK</w:t>
      </w:r>
      <w:r w:rsidR="0011429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t>.</w:t>
      </w:r>
      <w:r w:rsidR="00114296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F428C" w:rsidRDefault="00EF428C" w:rsidP="005C7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28C">
        <w:rPr>
          <w:rFonts w:ascii="Times New Roman" w:hAnsi="Times New Roman" w:cs="Times New Roman"/>
          <w:b/>
          <w:sz w:val="24"/>
          <w:szCs w:val="24"/>
        </w:rPr>
        <w:t>LITERATURA</w:t>
      </w:r>
      <w:r w:rsidR="0011429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114296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F428C" w:rsidRPr="00230071" w:rsidRDefault="00EF428C" w:rsidP="005C7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30071" w:rsidRPr="00230071" w:rsidRDefault="00230071" w:rsidP="005C7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0948" w:rsidRDefault="00DB0948" w:rsidP="005C7110">
      <w:pPr>
        <w:spacing w:line="360" w:lineRule="auto"/>
        <w:jc w:val="both"/>
      </w:pPr>
    </w:p>
    <w:p w:rsidR="00114296" w:rsidRDefault="00114296" w:rsidP="005C7110">
      <w:pPr>
        <w:spacing w:line="360" w:lineRule="auto"/>
        <w:jc w:val="both"/>
      </w:pPr>
    </w:p>
    <w:p w:rsidR="00114296" w:rsidRDefault="00114296" w:rsidP="005C7110">
      <w:pPr>
        <w:spacing w:line="360" w:lineRule="auto"/>
        <w:jc w:val="both"/>
      </w:pPr>
    </w:p>
    <w:p w:rsidR="00114296" w:rsidRDefault="00114296" w:rsidP="005C7110">
      <w:pPr>
        <w:spacing w:line="360" w:lineRule="auto"/>
        <w:jc w:val="both"/>
      </w:pPr>
    </w:p>
    <w:p w:rsidR="00114296" w:rsidRDefault="00114296" w:rsidP="005C7110">
      <w:pPr>
        <w:spacing w:line="360" w:lineRule="auto"/>
        <w:jc w:val="both"/>
      </w:pPr>
    </w:p>
    <w:p w:rsidR="00114296" w:rsidRDefault="00114296" w:rsidP="005C7110">
      <w:pPr>
        <w:spacing w:line="360" w:lineRule="auto"/>
        <w:jc w:val="both"/>
      </w:pPr>
    </w:p>
    <w:p w:rsidR="00114296" w:rsidRDefault="00114296" w:rsidP="005C7110">
      <w:pPr>
        <w:spacing w:line="360" w:lineRule="auto"/>
        <w:jc w:val="both"/>
      </w:pPr>
    </w:p>
    <w:p w:rsidR="006455B9" w:rsidRDefault="006455B9" w:rsidP="005C7110">
      <w:pPr>
        <w:spacing w:line="360" w:lineRule="auto"/>
        <w:jc w:val="center"/>
      </w:pPr>
    </w:p>
    <w:p w:rsidR="006455B9" w:rsidRDefault="00B65563" w:rsidP="005C711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4C21">
        <w:rPr>
          <w:rFonts w:ascii="Times New Roman" w:hAnsi="Times New Roman" w:cs="Times New Roman"/>
          <w:b/>
          <w:sz w:val="24"/>
          <w:szCs w:val="24"/>
        </w:rPr>
        <w:t>UVOD</w:t>
      </w:r>
    </w:p>
    <w:p w:rsidR="00DB0948" w:rsidRDefault="005530CF" w:rsidP="005C7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5B9">
        <w:rPr>
          <w:rFonts w:ascii="Times New Roman" w:hAnsi="Times New Roman" w:cs="Times New Roman"/>
          <w:b/>
          <w:sz w:val="24"/>
          <w:szCs w:val="24"/>
        </w:rPr>
        <w:t>Franz Kafka</w:t>
      </w:r>
      <w:r w:rsidR="00956523">
        <w:rPr>
          <w:rFonts w:ascii="Times New Roman" w:hAnsi="Times New Roman" w:cs="Times New Roman"/>
          <w:b/>
          <w:sz w:val="24"/>
          <w:szCs w:val="24"/>
        </w:rPr>
        <w:t xml:space="preserve"> (1883. – 1924.)</w:t>
      </w:r>
      <w:r w:rsidRPr="006455B9">
        <w:rPr>
          <w:rFonts w:ascii="Times New Roman" w:hAnsi="Times New Roman" w:cs="Times New Roman"/>
          <w:sz w:val="24"/>
          <w:szCs w:val="24"/>
        </w:rPr>
        <w:t xml:space="preserve"> je</w:t>
      </w:r>
      <w:r w:rsidR="006455B9">
        <w:rPr>
          <w:rFonts w:ascii="Times New Roman" w:hAnsi="Times New Roman" w:cs="Times New Roman"/>
          <w:sz w:val="24"/>
          <w:szCs w:val="24"/>
        </w:rPr>
        <w:t xml:space="preserve"> poznati češki pisac</w:t>
      </w:r>
      <w:r w:rsidRPr="006455B9">
        <w:rPr>
          <w:rFonts w:ascii="Times New Roman" w:hAnsi="Times New Roman" w:cs="Times New Roman"/>
          <w:sz w:val="24"/>
          <w:szCs w:val="24"/>
        </w:rPr>
        <w:t xml:space="preserve"> rođen u </w:t>
      </w:r>
      <w:r w:rsidR="00956523">
        <w:rPr>
          <w:rFonts w:ascii="Times New Roman" w:hAnsi="Times New Roman" w:cs="Times New Roman"/>
          <w:sz w:val="24"/>
          <w:szCs w:val="24"/>
        </w:rPr>
        <w:t xml:space="preserve">ortodoksnoj </w:t>
      </w:r>
      <w:r w:rsidRPr="006455B9">
        <w:rPr>
          <w:rFonts w:ascii="Times New Roman" w:hAnsi="Times New Roman" w:cs="Times New Roman"/>
          <w:sz w:val="24"/>
          <w:szCs w:val="24"/>
        </w:rPr>
        <w:t xml:space="preserve">židovskoj </w:t>
      </w:r>
      <w:r w:rsidR="00956523">
        <w:rPr>
          <w:rFonts w:ascii="Times New Roman" w:hAnsi="Times New Roman" w:cs="Times New Roman"/>
          <w:sz w:val="24"/>
          <w:szCs w:val="24"/>
        </w:rPr>
        <w:t>obitelji u Pragu. K</w:t>
      </w:r>
      <w:r w:rsidRPr="006455B9">
        <w:rPr>
          <w:rFonts w:ascii="Times New Roman" w:hAnsi="Times New Roman" w:cs="Times New Roman"/>
          <w:sz w:val="24"/>
          <w:szCs w:val="24"/>
        </w:rPr>
        <w:t>njiževnik</w:t>
      </w:r>
      <w:r w:rsidR="00956523">
        <w:rPr>
          <w:rFonts w:ascii="Times New Roman" w:hAnsi="Times New Roman" w:cs="Times New Roman"/>
          <w:sz w:val="24"/>
          <w:szCs w:val="24"/>
        </w:rPr>
        <w:t xml:space="preserve"> je</w:t>
      </w:r>
      <w:r w:rsidRPr="006455B9">
        <w:rPr>
          <w:rFonts w:ascii="Times New Roman" w:hAnsi="Times New Roman" w:cs="Times New Roman"/>
          <w:sz w:val="24"/>
          <w:szCs w:val="24"/>
        </w:rPr>
        <w:t xml:space="preserve"> njemačkog jezičnog izraza</w:t>
      </w:r>
      <w:r w:rsidR="006455B9">
        <w:rPr>
          <w:rFonts w:ascii="Times New Roman" w:hAnsi="Times New Roman" w:cs="Times New Roman"/>
          <w:sz w:val="24"/>
          <w:szCs w:val="24"/>
        </w:rPr>
        <w:t xml:space="preserve">. </w:t>
      </w:r>
      <w:r w:rsidR="00110C3A">
        <w:rPr>
          <w:rFonts w:ascii="Times New Roman" w:hAnsi="Times New Roman" w:cs="Times New Roman"/>
          <w:sz w:val="24"/>
          <w:szCs w:val="24"/>
        </w:rPr>
        <w:t xml:space="preserve">Na njegov spisateljski rad najviše je utjecao </w:t>
      </w:r>
      <w:r w:rsidR="00110C3A" w:rsidRPr="00110C3A">
        <w:rPr>
          <w:rFonts w:ascii="Times New Roman" w:hAnsi="Times New Roman" w:cs="Times New Roman"/>
          <w:sz w:val="24"/>
          <w:szCs w:val="24"/>
        </w:rPr>
        <w:t>odgoj u kojem je dominirao svojevoljan, radišan, ali i tiranski nastrojen otac</w:t>
      </w:r>
      <w:r w:rsidR="00110C3A">
        <w:rPr>
          <w:rFonts w:ascii="Times New Roman" w:hAnsi="Times New Roman" w:cs="Times New Roman"/>
          <w:sz w:val="24"/>
          <w:szCs w:val="24"/>
        </w:rPr>
        <w:t xml:space="preserve"> dok je</w:t>
      </w:r>
      <w:r w:rsidR="00110C3A" w:rsidRPr="00110C3A">
        <w:rPr>
          <w:rFonts w:ascii="Times New Roman" w:hAnsi="Times New Roman" w:cs="Times New Roman"/>
          <w:sz w:val="24"/>
          <w:szCs w:val="24"/>
        </w:rPr>
        <w:t xml:space="preserve"> Franz bio u njegovoj sjeni.</w:t>
      </w:r>
      <w:r w:rsidR="00110C3A">
        <w:rPr>
          <w:rFonts w:ascii="Times New Roman" w:hAnsi="Times New Roman" w:cs="Times New Roman"/>
          <w:sz w:val="24"/>
          <w:szCs w:val="24"/>
        </w:rPr>
        <w:t xml:space="preserve"> Nakon završetka klasične gimnazije studirao je kemiju, njemačku književnost i umjetnost,a  na kraju upisuje studij pravnih znanosti. Nakon studija pravnih znanosti radio je kao činovnik u uredu za osiguranje od nesreća. </w:t>
      </w:r>
      <w:r w:rsidR="00D662BD">
        <w:rPr>
          <w:rFonts w:ascii="Times New Roman" w:hAnsi="Times New Roman" w:cs="Times New Roman"/>
          <w:sz w:val="24"/>
          <w:szCs w:val="24"/>
        </w:rPr>
        <w:t xml:space="preserve">Svoj život okončava nakon dijagnosticiranja tuberkuloze i višegodišnjeg liječenja. </w:t>
      </w:r>
      <w:r w:rsidRPr="006455B9">
        <w:rPr>
          <w:rFonts w:ascii="Times New Roman" w:hAnsi="Times New Roman" w:cs="Times New Roman"/>
          <w:sz w:val="24"/>
          <w:szCs w:val="24"/>
        </w:rPr>
        <w:t>Njegovo najvažnije i najsimboličnije djelo</w:t>
      </w:r>
      <w:r w:rsidR="00D662BD">
        <w:rPr>
          <w:rFonts w:ascii="Times New Roman" w:hAnsi="Times New Roman" w:cs="Times New Roman"/>
          <w:sz w:val="24"/>
          <w:szCs w:val="24"/>
        </w:rPr>
        <w:t xml:space="preserve"> iz njegovog književnog opusa</w:t>
      </w:r>
      <w:r w:rsidRPr="006455B9">
        <w:rPr>
          <w:rFonts w:ascii="Times New Roman" w:hAnsi="Times New Roman" w:cs="Times New Roman"/>
          <w:sz w:val="24"/>
          <w:szCs w:val="24"/>
        </w:rPr>
        <w:t xml:space="preserve"> je </w:t>
      </w:r>
      <w:r w:rsidRPr="00830934">
        <w:rPr>
          <w:rFonts w:ascii="Times New Roman" w:hAnsi="Times New Roman" w:cs="Times New Roman"/>
          <w:b/>
          <w:sz w:val="24"/>
          <w:szCs w:val="24"/>
        </w:rPr>
        <w:t>Preobrazba</w:t>
      </w:r>
      <w:r w:rsidR="006455B9">
        <w:rPr>
          <w:rFonts w:ascii="Times New Roman" w:hAnsi="Times New Roman" w:cs="Times New Roman"/>
          <w:sz w:val="24"/>
          <w:szCs w:val="24"/>
        </w:rPr>
        <w:t xml:space="preserve">. </w:t>
      </w:r>
      <w:r w:rsidR="006455B9" w:rsidRPr="006455B9">
        <w:rPr>
          <w:rFonts w:ascii="Times New Roman" w:hAnsi="Times New Roman" w:cs="Times New Roman"/>
          <w:sz w:val="24"/>
          <w:szCs w:val="24"/>
        </w:rPr>
        <w:t>Najpozna</w:t>
      </w:r>
      <w:r w:rsidR="006455B9">
        <w:rPr>
          <w:rFonts w:ascii="Times New Roman" w:hAnsi="Times New Roman" w:cs="Times New Roman"/>
          <w:sz w:val="24"/>
          <w:szCs w:val="24"/>
        </w:rPr>
        <w:t>tija djela su</w:t>
      </w:r>
      <w:r w:rsidR="00457EDA">
        <w:rPr>
          <w:rFonts w:ascii="Times New Roman" w:hAnsi="Times New Roman" w:cs="Times New Roman"/>
          <w:sz w:val="24"/>
          <w:szCs w:val="24"/>
        </w:rPr>
        <w:t xml:space="preserve"> mu</w:t>
      </w:r>
      <w:r w:rsidR="006455B9" w:rsidRPr="006455B9">
        <w:rPr>
          <w:rFonts w:ascii="Times New Roman" w:hAnsi="Times New Roman" w:cs="Times New Roman"/>
          <w:sz w:val="24"/>
          <w:szCs w:val="24"/>
        </w:rPr>
        <w:t>: Proces, Dvorac, Amerika</w:t>
      </w:r>
      <w:r w:rsidR="006455B9" w:rsidRPr="006455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55B9" w:rsidRPr="006455B9">
        <w:rPr>
          <w:rFonts w:ascii="Times New Roman" w:hAnsi="Times New Roman" w:cs="Times New Roman"/>
          <w:sz w:val="24"/>
          <w:szCs w:val="24"/>
        </w:rPr>
        <w:t>(romani) i Gradeći kineski zid (zbirka pripovjedaka</w:t>
      </w:r>
      <w:r w:rsidR="00D662BD">
        <w:rPr>
          <w:rFonts w:ascii="Times New Roman" w:hAnsi="Times New Roman" w:cs="Times New Roman"/>
          <w:sz w:val="24"/>
          <w:szCs w:val="24"/>
        </w:rPr>
        <w:t>)</w:t>
      </w:r>
      <w:r w:rsidR="006455B9">
        <w:rPr>
          <w:rFonts w:ascii="Times New Roman" w:hAnsi="Times New Roman" w:cs="Times New Roman"/>
          <w:sz w:val="24"/>
          <w:szCs w:val="24"/>
        </w:rPr>
        <w:t>.</w:t>
      </w:r>
      <w:r w:rsidR="00D662BD">
        <w:rPr>
          <w:rFonts w:ascii="Times New Roman" w:hAnsi="Times New Roman" w:cs="Times New Roman"/>
          <w:sz w:val="24"/>
          <w:szCs w:val="24"/>
        </w:rPr>
        <w:t xml:space="preserve"> </w:t>
      </w:r>
      <w:r w:rsidR="000E7828">
        <w:rPr>
          <w:rFonts w:ascii="Times New Roman" w:hAnsi="Times New Roman" w:cs="Times New Roman"/>
          <w:sz w:val="24"/>
          <w:szCs w:val="24"/>
        </w:rPr>
        <w:t>Unatoč njegovoj posthumnoj želji</w:t>
      </w:r>
      <w:r w:rsidR="00457EDA">
        <w:rPr>
          <w:rFonts w:ascii="Times New Roman" w:hAnsi="Times New Roman" w:cs="Times New Roman"/>
          <w:sz w:val="24"/>
          <w:szCs w:val="24"/>
        </w:rPr>
        <w:t xml:space="preserve"> koja je bila upućena Maxu Brodu da sva njegova djela spali, on </w:t>
      </w:r>
      <w:r w:rsidR="000E7828">
        <w:rPr>
          <w:rFonts w:ascii="Times New Roman" w:hAnsi="Times New Roman" w:cs="Times New Roman"/>
          <w:sz w:val="24"/>
          <w:szCs w:val="24"/>
        </w:rPr>
        <w:t xml:space="preserve">nije </w:t>
      </w:r>
      <w:r w:rsidR="00457EDA">
        <w:rPr>
          <w:rFonts w:ascii="Times New Roman" w:hAnsi="Times New Roman" w:cs="Times New Roman"/>
          <w:sz w:val="24"/>
          <w:szCs w:val="24"/>
        </w:rPr>
        <w:t>ispunio</w:t>
      </w:r>
      <w:r w:rsidR="000E7828">
        <w:rPr>
          <w:rFonts w:ascii="Times New Roman" w:hAnsi="Times New Roman" w:cs="Times New Roman"/>
          <w:sz w:val="24"/>
          <w:szCs w:val="24"/>
        </w:rPr>
        <w:t xml:space="preserve"> </w:t>
      </w:r>
      <w:r w:rsidR="00457EDA">
        <w:rPr>
          <w:rFonts w:ascii="Times New Roman" w:hAnsi="Times New Roman" w:cs="Times New Roman"/>
          <w:sz w:val="24"/>
          <w:szCs w:val="24"/>
        </w:rPr>
        <w:t xml:space="preserve">tu želju, nego je </w:t>
      </w:r>
      <w:r w:rsidR="000E7828">
        <w:rPr>
          <w:rFonts w:ascii="Times New Roman" w:hAnsi="Times New Roman" w:cs="Times New Roman"/>
          <w:sz w:val="24"/>
          <w:szCs w:val="24"/>
        </w:rPr>
        <w:t xml:space="preserve">objavio svu njegovu književnu ostavštinu. </w:t>
      </w:r>
      <w:r w:rsidR="00080B0F">
        <w:rPr>
          <w:rFonts w:ascii="Times New Roman" w:hAnsi="Times New Roman" w:cs="Times New Roman"/>
          <w:sz w:val="24"/>
          <w:szCs w:val="24"/>
        </w:rPr>
        <w:t xml:space="preserve">Razlog njegove želje za uništavanje svega što je napisao krije se u činjenici da je bio </w:t>
      </w:r>
      <w:r w:rsidR="00080B0F" w:rsidRPr="00080B0F">
        <w:rPr>
          <w:rFonts w:ascii="Times New Roman" w:hAnsi="Times New Roman" w:cs="Times New Roman"/>
          <w:sz w:val="24"/>
          <w:szCs w:val="24"/>
        </w:rPr>
        <w:t>samokritičan pisac i strog prema samome sebi</w:t>
      </w:r>
      <w:r w:rsidR="00080B0F">
        <w:rPr>
          <w:rFonts w:ascii="Times New Roman" w:hAnsi="Times New Roman" w:cs="Times New Roman"/>
          <w:sz w:val="24"/>
          <w:szCs w:val="24"/>
        </w:rPr>
        <w:t xml:space="preserve">. </w:t>
      </w:r>
      <w:r w:rsidR="000E7828">
        <w:rPr>
          <w:rFonts w:ascii="Times New Roman" w:hAnsi="Times New Roman" w:cs="Times New Roman"/>
          <w:sz w:val="24"/>
          <w:szCs w:val="24"/>
        </w:rPr>
        <w:t xml:space="preserve">Kafka svojom zagonetnom simbolikom i aforističkim izrazima u velikom značaju obogaćuje </w:t>
      </w:r>
      <w:r w:rsidR="00080B0F">
        <w:rPr>
          <w:rFonts w:ascii="Times New Roman" w:hAnsi="Times New Roman" w:cs="Times New Roman"/>
          <w:sz w:val="24"/>
          <w:szCs w:val="24"/>
        </w:rPr>
        <w:t xml:space="preserve">književnost </w:t>
      </w:r>
      <w:r w:rsidR="000E7828">
        <w:rPr>
          <w:rFonts w:ascii="Times New Roman" w:hAnsi="Times New Roman" w:cs="Times New Roman"/>
          <w:sz w:val="24"/>
          <w:szCs w:val="24"/>
        </w:rPr>
        <w:t>ekspresioniz</w:t>
      </w:r>
      <w:r w:rsidR="00080B0F">
        <w:rPr>
          <w:rFonts w:ascii="Times New Roman" w:hAnsi="Times New Roman" w:cs="Times New Roman"/>
          <w:sz w:val="24"/>
          <w:szCs w:val="24"/>
        </w:rPr>
        <w:t>ma</w:t>
      </w:r>
      <w:r w:rsidR="000E7828">
        <w:rPr>
          <w:rFonts w:ascii="Times New Roman" w:hAnsi="Times New Roman" w:cs="Times New Roman"/>
          <w:sz w:val="24"/>
          <w:szCs w:val="24"/>
        </w:rPr>
        <w:t>.</w:t>
      </w:r>
    </w:p>
    <w:p w:rsidR="00DB0948" w:rsidRDefault="00DB0948" w:rsidP="005C711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4143375" cy="3495675"/>
            <wp:effectExtent l="171450" t="171450" r="390525" b="371475"/>
            <wp:docPr id="2" name="Slika 2" descr="C:\Users\Korisnik\Downloads\26kafka-t_CA0-article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26kafka-t_CA0-article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0948" w:rsidRPr="00080B0F" w:rsidRDefault="00DB0948" w:rsidP="005C711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094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Slika 1.: </w:t>
      </w:r>
      <w:r w:rsidRPr="00DB0948">
        <w:rPr>
          <w:rFonts w:ascii="Times New Roman" w:hAnsi="Times New Roman" w:cs="Times New Roman"/>
          <w:sz w:val="24"/>
          <w:szCs w:val="24"/>
        </w:rPr>
        <w:t>Franz Kafka ( 1883. – 1924. )</w:t>
      </w:r>
    </w:p>
    <w:p w:rsidR="00DB0948" w:rsidRDefault="00DB0948" w:rsidP="005C711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0948">
        <w:rPr>
          <w:rFonts w:ascii="Times New Roman" w:hAnsi="Times New Roman" w:cs="Times New Roman"/>
          <w:b/>
          <w:sz w:val="24"/>
          <w:szCs w:val="24"/>
        </w:rPr>
        <w:t>KAFKIN SVIJET I NJEGOV PREOBRAŽAJ</w:t>
      </w:r>
    </w:p>
    <w:p w:rsidR="00457EDA" w:rsidRDefault="00457EDA" w:rsidP="005C7110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B0948" w:rsidRPr="00457EDA" w:rsidRDefault="00457EDA" w:rsidP="005C7110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57EDA">
        <w:rPr>
          <w:rFonts w:ascii="Times New Roman" w:hAnsi="Times New Roman" w:cs="Times New Roman"/>
          <w:b/>
          <w:sz w:val="24"/>
          <w:szCs w:val="24"/>
        </w:rPr>
        <w:t>Kafkin jezik stvara</w:t>
      </w:r>
      <w:r w:rsidR="00C310C3">
        <w:rPr>
          <w:rFonts w:ascii="Times New Roman" w:hAnsi="Times New Roman" w:cs="Times New Roman"/>
          <w:b/>
          <w:sz w:val="24"/>
          <w:szCs w:val="24"/>
        </w:rPr>
        <w:t>nja</w:t>
      </w:r>
    </w:p>
    <w:p w:rsidR="002A26ED" w:rsidRDefault="00D662BD" w:rsidP="005C7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Njegova </w:t>
      </w:r>
      <w:r w:rsidRPr="002A26ED">
        <w:rPr>
          <w:rFonts w:ascii="Times New Roman" w:hAnsi="Times New Roman" w:cs="Times New Roman"/>
          <w:b/>
          <w:sz w:val="24"/>
          <w:szCs w:val="24"/>
        </w:rPr>
        <w:t xml:space="preserve">proza </w:t>
      </w:r>
      <w:r w:rsidR="00271F40">
        <w:rPr>
          <w:rFonts w:ascii="Times New Roman" w:hAnsi="Times New Roman" w:cs="Times New Roman"/>
          <w:sz w:val="24"/>
          <w:szCs w:val="24"/>
        </w:rPr>
        <w:t>je prožeta strukturom paradoksa, a ujedno je to i glavno obilježje njegove proze.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0934">
        <w:rPr>
          <w:rFonts w:ascii="Times New Roman" w:hAnsi="Times New Roman" w:cs="Times New Roman"/>
          <w:sz w:val="24"/>
          <w:szCs w:val="24"/>
        </w:rPr>
        <w:t xml:space="preserve">Svaki apsurdni događaj je unatoč apsurdu i nelogičnosti prikazan kao posve jasan i svakidašnji događaj. </w:t>
      </w:r>
    </w:p>
    <w:p w:rsidR="002A26ED" w:rsidRDefault="00830934" w:rsidP="005C7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Njegov </w:t>
      </w:r>
      <w:r w:rsidRPr="002A26ED">
        <w:rPr>
          <w:rFonts w:ascii="Times New Roman" w:hAnsi="Times New Roman" w:cs="Times New Roman"/>
          <w:b/>
          <w:sz w:val="24"/>
          <w:szCs w:val="24"/>
        </w:rPr>
        <w:t>pripovjedni obzor</w:t>
      </w:r>
      <w:r>
        <w:rPr>
          <w:rFonts w:ascii="Times New Roman" w:hAnsi="Times New Roman" w:cs="Times New Roman"/>
          <w:sz w:val="24"/>
          <w:szCs w:val="24"/>
        </w:rPr>
        <w:t xml:space="preserve"> temelji se na istovjetnosti sa sviješću likova jer ne postoje razlike između likova i pripovjedača</w:t>
      </w:r>
      <w:r w:rsidR="0026095C">
        <w:rPr>
          <w:rFonts w:ascii="Times New Roman" w:hAnsi="Times New Roman" w:cs="Times New Roman"/>
          <w:sz w:val="24"/>
          <w:szCs w:val="24"/>
        </w:rPr>
        <w:t>, oni su poistovjećeni</w:t>
      </w:r>
      <w:r>
        <w:rPr>
          <w:rFonts w:ascii="Times New Roman" w:hAnsi="Times New Roman" w:cs="Times New Roman"/>
          <w:sz w:val="24"/>
          <w:szCs w:val="24"/>
        </w:rPr>
        <w:t xml:space="preserve">. Nije naznačeno postojanje nadređene, sveobuhvatne osobe koja pripovijeda svaki događaj objektivno. </w:t>
      </w:r>
    </w:p>
    <w:p w:rsidR="00DD3414" w:rsidRDefault="00830934" w:rsidP="005C7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Njegov jezik, </w:t>
      </w:r>
      <w:r w:rsidRPr="002A26ED">
        <w:rPr>
          <w:rFonts w:ascii="Times New Roman" w:hAnsi="Times New Roman" w:cs="Times New Roman"/>
          <w:b/>
          <w:sz w:val="24"/>
          <w:szCs w:val="24"/>
        </w:rPr>
        <w:t>kafkin jezik</w:t>
      </w:r>
      <w:r>
        <w:rPr>
          <w:rFonts w:ascii="Times New Roman" w:hAnsi="Times New Roman" w:cs="Times New Roman"/>
          <w:sz w:val="24"/>
          <w:szCs w:val="24"/>
        </w:rPr>
        <w:t xml:space="preserve"> je objektivan</w:t>
      </w:r>
      <w:r w:rsidR="00AF3C6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Unatoč </w:t>
      </w:r>
      <w:r w:rsidR="0026095C">
        <w:rPr>
          <w:rFonts w:ascii="Times New Roman" w:hAnsi="Times New Roman" w:cs="Times New Roman"/>
          <w:sz w:val="24"/>
          <w:szCs w:val="24"/>
        </w:rPr>
        <w:t xml:space="preserve">činjenici da je svakom detalju posvećena usmjerenost </w:t>
      </w:r>
      <w:r w:rsidR="00271F40">
        <w:rPr>
          <w:rFonts w:ascii="Times New Roman" w:hAnsi="Times New Roman" w:cs="Times New Roman"/>
          <w:sz w:val="24"/>
          <w:szCs w:val="24"/>
        </w:rPr>
        <w:t xml:space="preserve">on ipak nije </w:t>
      </w:r>
      <w:r w:rsidR="0026095C">
        <w:rPr>
          <w:rFonts w:ascii="Times New Roman" w:hAnsi="Times New Roman" w:cs="Times New Roman"/>
          <w:sz w:val="24"/>
          <w:szCs w:val="24"/>
        </w:rPr>
        <w:t xml:space="preserve">metaforičan, bezbojan </w:t>
      </w:r>
      <w:r w:rsidR="00271F40">
        <w:rPr>
          <w:rFonts w:ascii="Times New Roman" w:hAnsi="Times New Roman" w:cs="Times New Roman"/>
          <w:sz w:val="24"/>
          <w:szCs w:val="24"/>
        </w:rPr>
        <w:t xml:space="preserve">je </w:t>
      </w:r>
      <w:r w:rsidR="0026095C">
        <w:rPr>
          <w:rFonts w:ascii="Times New Roman" w:hAnsi="Times New Roman" w:cs="Times New Roman"/>
          <w:sz w:val="24"/>
          <w:szCs w:val="24"/>
        </w:rPr>
        <w:t xml:space="preserve">i objektivan. </w:t>
      </w:r>
      <w:r w:rsidR="0026095C" w:rsidRPr="0026095C">
        <w:rPr>
          <w:rFonts w:ascii="Times New Roman" w:hAnsi="Times New Roman" w:cs="Times New Roman"/>
          <w:sz w:val="24"/>
          <w:szCs w:val="24"/>
        </w:rPr>
        <w:t xml:space="preserve">Svaki događaj koji je čudnovat i izaziva gađenje kod Kafke izaziva </w:t>
      </w:r>
      <w:r w:rsidR="00271F40" w:rsidRPr="0026095C">
        <w:rPr>
          <w:rFonts w:ascii="Times New Roman" w:hAnsi="Times New Roman" w:cs="Times New Roman"/>
          <w:sz w:val="24"/>
          <w:szCs w:val="24"/>
        </w:rPr>
        <w:t>ravnodušnost</w:t>
      </w:r>
      <w:r w:rsidR="001B56FE">
        <w:rPr>
          <w:rFonts w:ascii="Times New Roman" w:hAnsi="Times New Roman" w:cs="Times New Roman"/>
          <w:sz w:val="24"/>
          <w:szCs w:val="24"/>
        </w:rPr>
        <w:t>, alegorije nemaju razumna objašnjenja,a elementi čudnovatog i bajkovitog su poistovjećeni s realnošću.</w:t>
      </w:r>
    </w:p>
    <w:p w:rsidR="001B56FE" w:rsidRDefault="006C5E14" w:rsidP="005C711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6143083" cy="3590925"/>
            <wp:effectExtent l="0" t="0" r="0" b="0"/>
            <wp:docPr id="4" name="Slika 4" descr="C:\Users\Korisnik\Downloads\B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Bez naslov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669" cy="359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E14" w:rsidRDefault="006C5E14" w:rsidP="005C7110">
      <w:pPr>
        <w:spacing w:line="360" w:lineRule="auto"/>
        <w:jc w:val="both"/>
        <w:rPr>
          <w:rFonts w:ascii="Times New Roman" w:hAnsi="Times New Roman" w:cs="Times New Roman"/>
        </w:rPr>
      </w:pPr>
      <w:r w:rsidRPr="00964EFD">
        <w:rPr>
          <w:rFonts w:ascii="Times New Roman" w:hAnsi="Times New Roman" w:cs="Times New Roman"/>
          <w:b/>
        </w:rPr>
        <w:t>Slika 2.:</w:t>
      </w:r>
      <w:r w:rsidRPr="00964EFD">
        <w:rPr>
          <w:rFonts w:ascii="Times New Roman" w:hAnsi="Times New Roman" w:cs="Times New Roman"/>
        </w:rPr>
        <w:t xml:space="preserve"> </w:t>
      </w:r>
      <w:r w:rsidR="00964EFD" w:rsidRPr="00964EFD">
        <w:rPr>
          <w:rFonts w:ascii="Times New Roman" w:hAnsi="Times New Roman" w:cs="Times New Roman"/>
        </w:rPr>
        <w:t>Svako odstupanje koje može izazivati prijezir, nemir i čuđenje kod Kafke izazivaju ravnodušnost. (Rehder Elke: Panorama grada Franza Kafke)</w:t>
      </w:r>
    </w:p>
    <w:p w:rsidR="002A26ED" w:rsidRPr="00964EFD" w:rsidRDefault="002A26ED" w:rsidP="005C7110">
      <w:pPr>
        <w:spacing w:line="360" w:lineRule="auto"/>
        <w:jc w:val="both"/>
        <w:rPr>
          <w:rFonts w:ascii="Times New Roman" w:hAnsi="Times New Roman" w:cs="Times New Roman"/>
        </w:rPr>
      </w:pPr>
    </w:p>
    <w:p w:rsidR="00C56DAF" w:rsidRPr="00C56DAF" w:rsidRDefault="00964EFD" w:rsidP="00C56DAF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4EFD">
        <w:rPr>
          <w:rFonts w:ascii="Times New Roman" w:hAnsi="Times New Roman" w:cs="Times New Roman"/>
          <w:b/>
          <w:sz w:val="24"/>
          <w:szCs w:val="24"/>
        </w:rPr>
        <w:t>Kafkin pripovjedni svijet</w:t>
      </w:r>
    </w:p>
    <w:p w:rsidR="00C56DAF" w:rsidRDefault="00964EFD" w:rsidP="005C7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EFD">
        <w:rPr>
          <w:rFonts w:ascii="Times New Roman" w:hAnsi="Times New Roman" w:cs="Times New Roman"/>
          <w:sz w:val="24"/>
          <w:szCs w:val="24"/>
        </w:rPr>
        <w:t>Njegov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26ED">
        <w:rPr>
          <w:rFonts w:ascii="Times New Roman" w:hAnsi="Times New Roman" w:cs="Times New Roman"/>
          <w:b/>
          <w:sz w:val="24"/>
          <w:szCs w:val="24"/>
        </w:rPr>
        <w:t>pripovjedni svijet</w:t>
      </w:r>
      <w:r>
        <w:rPr>
          <w:rFonts w:ascii="Times New Roman" w:hAnsi="Times New Roman" w:cs="Times New Roman"/>
          <w:sz w:val="24"/>
          <w:szCs w:val="24"/>
        </w:rPr>
        <w:t xml:space="preserve"> je u potpunosti zatvoren, ponekad i ne razumljiv, a eklatantno je hermetičan. U potpunosti vrši neumoljivo slijeđenje svoje vlastite svijesti i logike. Unatoč činjenici da je njegovo stvaralaštvo modelirano prema suvremenosti građanskog svijeta ono je u potpunosti fiktivno i prema tome ga </w:t>
      </w:r>
      <w:r w:rsidR="002A26ED">
        <w:rPr>
          <w:rFonts w:ascii="Times New Roman" w:hAnsi="Times New Roman" w:cs="Times New Roman"/>
          <w:sz w:val="24"/>
          <w:szCs w:val="24"/>
        </w:rPr>
        <w:t xml:space="preserve">je nužno </w:t>
      </w:r>
      <w:r>
        <w:rPr>
          <w:rFonts w:ascii="Times New Roman" w:hAnsi="Times New Roman" w:cs="Times New Roman"/>
          <w:sz w:val="24"/>
          <w:szCs w:val="24"/>
        </w:rPr>
        <w:t xml:space="preserve">analizirati i definirati.  </w:t>
      </w:r>
      <w:r w:rsidR="002A26ED">
        <w:rPr>
          <w:rFonts w:ascii="Times New Roman" w:hAnsi="Times New Roman" w:cs="Times New Roman"/>
          <w:sz w:val="24"/>
          <w:szCs w:val="24"/>
        </w:rPr>
        <w:t>Njegova fiktivna stvarnost je prožeta elementima nadrealizma , a to su: poremećena, defektivna, nelogična i halucinantna stvarnost. Svojim načinom pripovijedanja uveo je novi način spoznaje djela. Način u kojem se ukidaju tradici</w:t>
      </w:r>
      <w:r w:rsidR="00C56DAF">
        <w:rPr>
          <w:rFonts w:ascii="Times New Roman" w:hAnsi="Times New Roman" w:cs="Times New Roman"/>
          <w:sz w:val="24"/>
          <w:szCs w:val="24"/>
        </w:rPr>
        <w:t>onalne slike i</w:t>
      </w:r>
      <w:r w:rsidR="002A26ED">
        <w:rPr>
          <w:rFonts w:ascii="Times New Roman" w:hAnsi="Times New Roman" w:cs="Times New Roman"/>
          <w:sz w:val="24"/>
          <w:szCs w:val="24"/>
        </w:rPr>
        <w:t xml:space="preserve"> uvodi u novi, </w:t>
      </w:r>
      <w:r w:rsidR="00C56DAF">
        <w:rPr>
          <w:rFonts w:ascii="Times New Roman" w:hAnsi="Times New Roman" w:cs="Times New Roman"/>
          <w:sz w:val="24"/>
          <w:szCs w:val="24"/>
        </w:rPr>
        <w:t xml:space="preserve"> </w:t>
      </w:r>
      <w:r w:rsidR="002A26ED">
        <w:rPr>
          <w:rFonts w:ascii="Times New Roman" w:hAnsi="Times New Roman" w:cs="Times New Roman"/>
          <w:sz w:val="24"/>
          <w:szCs w:val="24"/>
        </w:rPr>
        <w:t xml:space="preserve">fantastični svijet uz realističnost. </w:t>
      </w:r>
    </w:p>
    <w:p w:rsidR="00F009EF" w:rsidRPr="0063488A" w:rsidRDefault="00F009EF" w:rsidP="005C7110">
      <w:pPr>
        <w:spacing w:line="360" w:lineRule="auto"/>
        <w:jc w:val="center"/>
        <w:rPr>
          <w:rFonts w:ascii="Times New Roman" w:hAnsi="Times New Roman" w:cs="Times New Roman"/>
        </w:rPr>
      </w:pPr>
      <w:r w:rsidRPr="0063488A"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2751827" cy="3269079"/>
            <wp:effectExtent l="0" t="0" r="0" b="7620"/>
            <wp:docPr id="6" name="Slika 6" descr="C:\Users\Korisnik\Downloads\1097-2171-edward_watson_as_gregor_samsa_in_the_metamorphosis_photographer_is_tristram_kenton_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wnloads\1097-2171-edward_watson_as_gregor_samsa_in_the_metamorphosis_photographer_is_tristram_kenton__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144" cy="3274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3488A" w:rsidRPr="0063488A"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2932981" cy="3277071"/>
            <wp:effectExtent l="0" t="0" r="1270" b="0"/>
            <wp:docPr id="8" name="Slika 8" descr="C:\Users\Korisnik\Downloads\Metamorphosis7_200779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wnloads\Metamorphosis7_2007791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49" cy="3274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09EF" w:rsidRPr="0063488A" w:rsidRDefault="00F009EF" w:rsidP="005C7110">
      <w:pPr>
        <w:spacing w:line="360" w:lineRule="auto"/>
        <w:rPr>
          <w:rFonts w:ascii="Times New Roman" w:hAnsi="Times New Roman" w:cs="Times New Roman"/>
        </w:rPr>
      </w:pPr>
      <w:r w:rsidRPr="0063488A">
        <w:rPr>
          <w:rFonts w:ascii="Times New Roman" w:hAnsi="Times New Roman" w:cs="Times New Roman"/>
          <w:b/>
        </w:rPr>
        <w:t>Slika 3</w:t>
      </w:r>
      <w:r w:rsidRPr="0063488A">
        <w:rPr>
          <w:rFonts w:ascii="Times New Roman" w:hAnsi="Times New Roman" w:cs="Times New Roman"/>
        </w:rPr>
        <w:t>. Kafka u potpunosti okreće leđa tradicionalno</w:t>
      </w:r>
      <w:r w:rsidR="0063488A" w:rsidRPr="0063488A">
        <w:rPr>
          <w:rFonts w:ascii="Times New Roman" w:hAnsi="Times New Roman" w:cs="Times New Roman"/>
        </w:rPr>
        <w:t xml:space="preserve">m, raskida s njime i uvodi nove </w:t>
      </w:r>
      <w:r w:rsidRPr="0063488A">
        <w:rPr>
          <w:rFonts w:ascii="Times New Roman" w:hAnsi="Times New Roman" w:cs="Times New Roman"/>
        </w:rPr>
        <w:t xml:space="preserve">elemente. </w:t>
      </w:r>
      <w:r w:rsidR="0063488A" w:rsidRPr="0063488A">
        <w:rPr>
          <w:rFonts w:ascii="Times New Roman" w:hAnsi="Times New Roman" w:cs="Times New Roman"/>
        </w:rPr>
        <w:t>Njegov svijet fantastičan uz realističnost, ali i fiktivnost.</w:t>
      </w:r>
    </w:p>
    <w:p w:rsidR="0063488A" w:rsidRDefault="0063488A" w:rsidP="005C7110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3414" w:rsidRDefault="0063488A" w:rsidP="005C7110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488A">
        <w:rPr>
          <w:rFonts w:ascii="Times New Roman" w:hAnsi="Times New Roman" w:cs="Times New Roman"/>
          <w:b/>
          <w:sz w:val="24"/>
          <w:szCs w:val="24"/>
        </w:rPr>
        <w:t>Likovi</w:t>
      </w:r>
    </w:p>
    <w:p w:rsidR="0063488A" w:rsidRDefault="0063488A" w:rsidP="005C7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488A">
        <w:rPr>
          <w:rFonts w:ascii="Times New Roman" w:hAnsi="Times New Roman" w:cs="Times New Roman"/>
          <w:sz w:val="24"/>
          <w:szCs w:val="24"/>
        </w:rPr>
        <w:t>Specifičnost njegova pisanja očituje se i u djelima njegovih likova.</w:t>
      </w:r>
      <w:r>
        <w:rPr>
          <w:rFonts w:ascii="Times New Roman" w:hAnsi="Times New Roman" w:cs="Times New Roman"/>
          <w:sz w:val="24"/>
          <w:szCs w:val="24"/>
        </w:rPr>
        <w:t xml:space="preserve"> Likovi se unatoč prijeziru, strahu i uzbuđenju ponašaju prividno normalno. Pokušavaju mehanički reagirati i prihvatiti svaku situaciju neovisno o etiologiji i motivu </w:t>
      </w:r>
      <w:r w:rsidRPr="0063488A">
        <w:rPr>
          <w:rFonts w:ascii="Times New Roman" w:hAnsi="Times New Roman" w:cs="Times New Roman"/>
          <w:sz w:val="24"/>
          <w:szCs w:val="24"/>
        </w:rPr>
        <w:t>događaja</w:t>
      </w:r>
      <w:r>
        <w:rPr>
          <w:rFonts w:ascii="Times New Roman" w:hAnsi="Times New Roman" w:cs="Times New Roman"/>
          <w:sz w:val="24"/>
          <w:szCs w:val="24"/>
        </w:rPr>
        <w:t xml:space="preserve">. Likovi su apatični prema buntu i revoltu koji kada se i pojavi vrlo brzo iščezne. Stavovi </w:t>
      </w:r>
      <w:r w:rsidR="00996CA2">
        <w:rPr>
          <w:rFonts w:ascii="Times New Roman" w:hAnsi="Times New Roman" w:cs="Times New Roman"/>
          <w:sz w:val="24"/>
          <w:szCs w:val="24"/>
        </w:rPr>
        <w:t xml:space="preserve">im </w:t>
      </w:r>
      <w:r>
        <w:rPr>
          <w:rFonts w:ascii="Times New Roman" w:hAnsi="Times New Roman" w:cs="Times New Roman"/>
          <w:sz w:val="24"/>
          <w:szCs w:val="24"/>
        </w:rPr>
        <w:t>s</w:t>
      </w:r>
      <w:r w:rsidR="00996CA2">
        <w:rPr>
          <w:rFonts w:ascii="Times New Roman" w:hAnsi="Times New Roman" w:cs="Times New Roman"/>
          <w:sz w:val="24"/>
          <w:szCs w:val="24"/>
        </w:rPr>
        <w:t>e svode na nestabilnost, sklonost</w:t>
      </w:r>
      <w:r>
        <w:rPr>
          <w:rFonts w:ascii="Times New Roman" w:hAnsi="Times New Roman" w:cs="Times New Roman"/>
          <w:sz w:val="24"/>
          <w:szCs w:val="24"/>
        </w:rPr>
        <w:t xml:space="preserve"> propitkivan</w:t>
      </w:r>
      <w:r w:rsidR="00996CA2">
        <w:rPr>
          <w:rFonts w:ascii="Times New Roman" w:hAnsi="Times New Roman" w:cs="Times New Roman"/>
          <w:sz w:val="24"/>
          <w:szCs w:val="24"/>
        </w:rPr>
        <w:t>ju i sumnju u svoje misli i osjećaje. Skloni s</w:t>
      </w:r>
      <w:r w:rsidR="00067D3C">
        <w:rPr>
          <w:rFonts w:ascii="Times New Roman" w:hAnsi="Times New Roman" w:cs="Times New Roman"/>
          <w:sz w:val="24"/>
          <w:szCs w:val="24"/>
        </w:rPr>
        <w:t>u</w:t>
      </w:r>
      <w:r w:rsidR="00996CA2">
        <w:rPr>
          <w:rFonts w:ascii="Times New Roman" w:hAnsi="Times New Roman" w:cs="Times New Roman"/>
          <w:sz w:val="24"/>
          <w:szCs w:val="24"/>
        </w:rPr>
        <w:t xml:space="preserve"> neprestanoj analizi te istodobno </w:t>
      </w:r>
      <w:r w:rsidR="00996CA2">
        <w:rPr>
          <w:rFonts w:ascii="Times New Roman" w:hAnsi="Times New Roman" w:cs="Times New Roman"/>
          <w:sz w:val="24"/>
          <w:szCs w:val="24"/>
        </w:rPr>
        <w:lastRenderedPageBreak/>
        <w:t xml:space="preserve">prihvaćaju i </w:t>
      </w:r>
      <w:r w:rsidR="00067D3C">
        <w:rPr>
          <w:rFonts w:ascii="Times New Roman" w:hAnsi="Times New Roman" w:cs="Times New Roman"/>
          <w:sz w:val="24"/>
          <w:szCs w:val="24"/>
        </w:rPr>
        <w:t xml:space="preserve">odbijaju donesene zaključke jer </w:t>
      </w:r>
      <w:r w:rsidR="00996CA2">
        <w:rPr>
          <w:rFonts w:ascii="Times New Roman" w:hAnsi="Times New Roman" w:cs="Times New Roman"/>
          <w:sz w:val="24"/>
          <w:szCs w:val="24"/>
        </w:rPr>
        <w:t>često ne žele priznati stvarnost situacije u kojoj su se pronašli.</w:t>
      </w:r>
    </w:p>
    <w:p w:rsidR="00996CA2" w:rsidRDefault="00996CA2" w:rsidP="005C711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6CA2">
        <w:rPr>
          <w:rFonts w:ascii="Times New Roman" w:hAnsi="Times New Roman" w:cs="Times New Roman"/>
          <w:b/>
          <w:sz w:val="24"/>
          <w:szCs w:val="24"/>
        </w:rPr>
        <w:t>PREOBRAŽAJ</w:t>
      </w:r>
    </w:p>
    <w:p w:rsidR="00996CA2" w:rsidRPr="00996CA2" w:rsidRDefault="00727113" w:rsidP="005C7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025">
        <w:rPr>
          <w:rFonts w:ascii="Times New Roman" w:hAnsi="Times New Roman" w:cs="Times New Roman"/>
          <w:sz w:val="24"/>
          <w:szCs w:val="24"/>
        </w:rPr>
        <w:t>Djelo Preobražaj</w:t>
      </w:r>
      <w:r w:rsidRPr="00727113">
        <w:rPr>
          <w:rFonts w:ascii="Times New Roman" w:hAnsi="Times New Roman" w:cs="Times New Roman"/>
          <w:sz w:val="24"/>
          <w:szCs w:val="24"/>
        </w:rPr>
        <w:t xml:space="preserve"> je </w:t>
      </w:r>
      <w:r w:rsidRPr="001D0025">
        <w:rPr>
          <w:rFonts w:ascii="Times New Roman" w:hAnsi="Times New Roman" w:cs="Times New Roman"/>
          <w:b/>
          <w:sz w:val="24"/>
          <w:szCs w:val="24"/>
        </w:rPr>
        <w:t>prema književnoj vrsti</w:t>
      </w:r>
      <w:r w:rsidRPr="00727113">
        <w:rPr>
          <w:rFonts w:ascii="Times New Roman" w:hAnsi="Times New Roman" w:cs="Times New Roman"/>
          <w:sz w:val="24"/>
          <w:szCs w:val="24"/>
        </w:rPr>
        <w:t xml:space="preserve"> pripovijetka koja pripada modernoj prozi njemačke književnosti koji je ujedno i preteča egzistencijalnog romana.</w:t>
      </w:r>
      <w:r w:rsidRPr="00727113">
        <w:rPr>
          <w:rFonts w:ascii="Times New Roman" w:hAnsi="Times New Roman" w:cs="Times New Roman"/>
          <w:b/>
          <w:sz w:val="24"/>
          <w:szCs w:val="24"/>
        </w:rPr>
        <w:t xml:space="preserve"> Tema pripovijetke</w:t>
      </w:r>
      <w:r>
        <w:rPr>
          <w:rFonts w:ascii="Times New Roman" w:hAnsi="Times New Roman" w:cs="Times New Roman"/>
          <w:sz w:val="24"/>
          <w:szCs w:val="24"/>
        </w:rPr>
        <w:t xml:space="preserve"> je: otuđenost glavnog lika Gregora</w:t>
      </w:r>
      <w:r w:rsidR="00D939E6">
        <w:rPr>
          <w:rFonts w:ascii="Times New Roman" w:hAnsi="Times New Roman" w:cs="Times New Roman"/>
          <w:sz w:val="24"/>
          <w:szCs w:val="24"/>
        </w:rPr>
        <w:t xml:space="preserve"> Samse</w:t>
      </w:r>
      <w:r>
        <w:rPr>
          <w:rFonts w:ascii="Times New Roman" w:hAnsi="Times New Roman" w:cs="Times New Roman"/>
          <w:sz w:val="24"/>
          <w:szCs w:val="24"/>
        </w:rPr>
        <w:t xml:space="preserve"> uz fiktivnu pretvorbu u kukca u </w:t>
      </w:r>
      <w:r w:rsidR="009B05F1">
        <w:rPr>
          <w:rFonts w:ascii="Times New Roman" w:hAnsi="Times New Roman" w:cs="Times New Roman"/>
          <w:sz w:val="24"/>
          <w:szCs w:val="24"/>
        </w:rPr>
        <w:t xml:space="preserve">siromašnoj </w:t>
      </w:r>
      <w:r>
        <w:rPr>
          <w:rFonts w:ascii="Times New Roman" w:hAnsi="Times New Roman" w:cs="Times New Roman"/>
          <w:sz w:val="24"/>
          <w:szCs w:val="24"/>
        </w:rPr>
        <w:t xml:space="preserve">obitelji </w:t>
      </w:r>
      <w:r w:rsidR="00D379EE">
        <w:rPr>
          <w:rFonts w:ascii="Times New Roman" w:hAnsi="Times New Roman" w:cs="Times New Roman"/>
          <w:sz w:val="24"/>
          <w:szCs w:val="24"/>
        </w:rPr>
        <w:t>(</w:t>
      </w:r>
      <w:r w:rsidR="009B05F1">
        <w:rPr>
          <w:rFonts w:ascii="Times New Roman" w:hAnsi="Times New Roman" w:cs="Times New Roman"/>
          <w:sz w:val="24"/>
          <w:szCs w:val="24"/>
        </w:rPr>
        <w:t xml:space="preserve">koja egzistira od njega) te </w:t>
      </w:r>
      <w:r>
        <w:rPr>
          <w:rFonts w:ascii="Times New Roman" w:hAnsi="Times New Roman" w:cs="Times New Roman"/>
          <w:sz w:val="24"/>
          <w:szCs w:val="24"/>
        </w:rPr>
        <w:t>koja želi razriješiti svaku emocionalnu vez</w:t>
      </w:r>
      <w:r w:rsidR="009B05F1">
        <w:rPr>
          <w:rFonts w:ascii="Times New Roman" w:hAnsi="Times New Roman" w:cs="Times New Roman"/>
          <w:sz w:val="24"/>
          <w:szCs w:val="24"/>
        </w:rPr>
        <w:t>u s njim</w:t>
      </w:r>
      <w:r w:rsidR="006D0D52">
        <w:rPr>
          <w:rFonts w:ascii="Times New Roman" w:hAnsi="Times New Roman" w:cs="Times New Roman"/>
          <w:sz w:val="24"/>
          <w:szCs w:val="24"/>
        </w:rPr>
        <w:t xml:space="preserve"> nakon preobražaja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3488A" w:rsidRDefault="00D939E6" w:rsidP="005C7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025">
        <w:rPr>
          <w:rFonts w:ascii="Times New Roman" w:hAnsi="Times New Roman" w:cs="Times New Roman"/>
          <w:b/>
          <w:sz w:val="24"/>
          <w:szCs w:val="24"/>
        </w:rPr>
        <w:t>Djelo 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0025">
        <w:rPr>
          <w:rFonts w:ascii="Times New Roman" w:hAnsi="Times New Roman" w:cs="Times New Roman"/>
          <w:b/>
          <w:sz w:val="24"/>
          <w:szCs w:val="24"/>
        </w:rPr>
        <w:t>komponirano</w:t>
      </w:r>
      <w:r>
        <w:rPr>
          <w:rFonts w:ascii="Times New Roman" w:hAnsi="Times New Roman" w:cs="Times New Roman"/>
          <w:sz w:val="24"/>
          <w:szCs w:val="24"/>
        </w:rPr>
        <w:t xml:space="preserve"> u tri čina, a to su: </w:t>
      </w:r>
      <w:r w:rsidRPr="001D0025">
        <w:rPr>
          <w:rFonts w:ascii="Times New Roman" w:hAnsi="Times New Roman" w:cs="Times New Roman"/>
          <w:b/>
          <w:sz w:val="24"/>
          <w:szCs w:val="24"/>
        </w:rPr>
        <w:t xml:space="preserve">Preobrazba, Ranjavanje </w:t>
      </w:r>
      <w:r w:rsidRPr="001D0025">
        <w:rPr>
          <w:rFonts w:ascii="Times New Roman" w:hAnsi="Times New Roman" w:cs="Times New Roman"/>
          <w:sz w:val="24"/>
          <w:szCs w:val="24"/>
        </w:rPr>
        <w:t>i</w:t>
      </w:r>
      <w:r w:rsidRPr="001D0025">
        <w:rPr>
          <w:rFonts w:ascii="Times New Roman" w:hAnsi="Times New Roman" w:cs="Times New Roman"/>
          <w:b/>
          <w:sz w:val="24"/>
          <w:szCs w:val="24"/>
        </w:rPr>
        <w:t xml:space="preserve"> Smrt.</w:t>
      </w:r>
      <w:r>
        <w:rPr>
          <w:rFonts w:ascii="Times New Roman" w:hAnsi="Times New Roman" w:cs="Times New Roman"/>
          <w:sz w:val="24"/>
          <w:szCs w:val="24"/>
        </w:rPr>
        <w:t xml:space="preserve"> Pripovijetka započinje samim centralnim motivom koji pokreće radnju, a to je preobr</w:t>
      </w:r>
      <w:r w:rsidR="001D0025">
        <w:rPr>
          <w:rFonts w:ascii="Times New Roman" w:hAnsi="Times New Roman" w:cs="Times New Roman"/>
          <w:sz w:val="24"/>
          <w:szCs w:val="24"/>
        </w:rPr>
        <w:t>ažaj glavnog lika Gregora Samse koju je nemoguće objasniti te zbunjuje ukućane, ali ne izaziva zapanjenost.</w:t>
      </w:r>
      <w:r w:rsidR="003D36A8">
        <w:rPr>
          <w:rFonts w:ascii="Times New Roman" w:hAnsi="Times New Roman" w:cs="Times New Roman"/>
          <w:sz w:val="24"/>
          <w:szCs w:val="24"/>
        </w:rPr>
        <w:t xml:space="preserve"> </w:t>
      </w:r>
      <w:r w:rsidRPr="00426808">
        <w:rPr>
          <w:rFonts w:ascii="Times New Roman" w:hAnsi="Times New Roman" w:cs="Times New Roman"/>
          <w:b/>
          <w:sz w:val="24"/>
          <w:szCs w:val="24"/>
        </w:rPr>
        <w:t>Stilska obilježja djela su:</w:t>
      </w:r>
      <w:r w:rsidR="00996CA2" w:rsidRPr="00996CA2">
        <w:rPr>
          <w:rFonts w:ascii="Times New Roman" w:hAnsi="Times New Roman" w:cs="Times New Roman"/>
          <w:sz w:val="24"/>
          <w:szCs w:val="24"/>
        </w:rPr>
        <w:t xml:space="preserve"> realistična tehnika pripovijedanja i paradoksalni motiv (motiv preobražaja čovjeka u kukca)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71F1" w:rsidRDefault="00D939E6" w:rsidP="005C7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808">
        <w:rPr>
          <w:rFonts w:ascii="Times New Roman" w:hAnsi="Times New Roman" w:cs="Times New Roman"/>
          <w:b/>
          <w:sz w:val="24"/>
          <w:szCs w:val="24"/>
        </w:rPr>
        <w:t>Likovi su:</w:t>
      </w:r>
      <w:r>
        <w:rPr>
          <w:rFonts w:ascii="Times New Roman" w:hAnsi="Times New Roman" w:cs="Times New Roman"/>
          <w:sz w:val="24"/>
          <w:szCs w:val="24"/>
        </w:rPr>
        <w:t xml:space="preserve"> Gregor Samsa, o</w:t>
      </w:r>
      <w:r w:rsidR="00A3199D" w:rsidRPr="00D939E6">
        <w:rPr>
          <w:rFonts w:ascii="Times New Roman" w:hAnsi="Times New Roman" w:cs="Times New Roman"/>
          <w:sz w:val="24"/>
          <w:szCs w:val="24"/>
        </w:rPr>
        <w:t>tac (gospodin Samsa)</w:t>
      </w:r>
      <w:r>
        <w:rPr>
          <w:rFonts w:ascii="Times New Roman" w:hAnsi="Times New Roman" w:cs="Times New Roman"/>
          <w:sz w:val="24"/>
          <w:szCs w:val="24"/>
        </w:rPr>
        <w:t xml:space="preserve">, majka (gospođa Samsa), </w:t>
      </w:r>
      <w:r w:rsidR="00A3199D" w:rsidRPr="00D939E6">
        <w:rPr>
          <w:rFonts w:ascii="Times New Roman" w:hAnsi="Times New Roman" w:cs="Times New Roman"/>
          <w:sz w:val="24"/>
          <w:szCs w:val="24"/>
        </w:rPr>
        <w:t>Greta (sestra)</w:t>
      </w:r>
      <w:r>
        <w:rPr>
          <w:rFonts w:ascii="Times New Roman" w:hAnsi="Times New Roman" w:cs="Times New Roman"/>
          <w:sz w:val="24"/>
          <w:szCs w:val="24"/>
        </w:rPr>
        <w:t>, s</w:t>
      </w:r>
      <w:r w:rsidR="00A3199D" w:rsidRPr="00D939E6">
        <w:rPr>
          <w:rFonts w:ascii="Times New Roman" w:hAnsi="Times New Roman" w:cs="Times New Roman"/>
          <w:sz w:val="24"/>
          <w:szCs w:val="24"/>
        </w:rPr>
        <w:t>lužavke</w:t>
      </w:r>
      <w:r>
        <w:rPr>
          <w:rFonts w:ascii="Times New Roman" w:hAnsi="Times New Roman" w:cs="Times New Roman"/>
          <w:sz w:val="24"/>
          <w:szCs w:val="24"/>
        </w:rPr>
        <w:t xml:space="preserve"> i p</w:t>
      </w:r>
      <w:r w:rsidR="00A3199D" w:rsidRPr="00D939E6">
        <w:rPr>
          <w:rFonts w:ascii="Times New Roman" w:hAnsi="Times New Roman" w:cs="Times New Roman"/>
          <w:sz w:val="24"/>
          <w:szCs w:val="24"/>
        </w:rPr>
        <w:t>rokurist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379EE" w:rsidRDefault="00D939E6" w:rsidP="005C7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9EE">
        <w:rPr>
          <w:rFonts w:ascii="Times New Roman" w:hAnsi="Times New Roman" w:cs="Times New Roman"/>
          <w:b/>
          <w:sz w:val="24"/>
          <w:szCs w:val="24"/>
          <w:u w:val="single"/>
        </w:rPr>
        <w:t>Gregor Samsa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39E6">
        <w:rPr>
          <w:rFonts w:ascii="Times New Roman" w:hAnsi="Times New Roman" w:cs="Times New Roman"/>
          <w:sz w:val="24"/>
          <w:szCs w:val="24"/>
        </w:rPr>
        <w:t>je centralni lik djela.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70A8" w:rsidRPr="00A770A8">
        <w:rPr>
          <w:rFonts w:ascii="Times New Roman" w:hAnsi="Times New Roman" w:cs="Times New Roman"/>
          <w:sz w:val="24"/>
          <w:szCs w:val="24"/>
        </w:rPr>
        <w:t>Gregor je bio trgovački putnik koji je revno obavljao svoju dužnost te na taj način</w:t>
      </w:r>
      <w:r w:rsidR="006D0D52">
        <w:rPr>
          <w:rFonts w:ascii="Times New Roman" w:hAnsi="Times New Roman" w:cs="Times New Roman"/>
          <w:sz w:val="24"/>
          <w:szCs w:val="24"/>
        </w:rPr>
        <w:t xml:space="preserve"> otplaćivao obiteljske dugove i</w:t>
      </w:r>
      <w:r w:rsidR="00A770A8" w:rsidRPr="00A770A8">
        <w:rPr>
          <w:rFonts w:ascii="Times New Roman" w:hAnsi="Times New Roman" w:cs="Times New Roman"/>
          <w:sz w:val="24"/>
          <w:szCs w:val="24"/>
        </w:rPr>
        <w:t xml:space="preserve"> prehranjivao svoju obitelj u kojoj su otac, majka i 17- godišnja sestra Greta egzistirali uz njegov rad.</w:t>
      </w:r>
      <w:r w:rsidR="00A770A8">
        <w:rPr>
          <w:rFonts w:ascii="Times New Roman" w:hAnsi="Times New Roman" w:cs="Times New Roman"/>
          <w:sz w:val="24"/>
          <w:szCs w:val="24"/>
        </w:rPr>
        <w:t xml:space="preserve"> </w:t>
      </w:r>
      <w:r w:rsidR="009B05F1">
        <w:rPr>
          <w:rFonts w:ascii="Times New Roman" w:hAnsi="Times New Roman" w:cs="Times New Roman"/>
          <w:sz w:val="24"/>
          <w:szCs w:val="24"/>
        </w:rPr>
        <w:t xml:space="preserve">Cijeloga života ga smatraju kukcem sve dok jednog dana to i ne postane. </w:t>
      </w:r>
      <w:r w:rsidR="00A770A8">
        <w:rPr>
          <w:rFonts w:ascii="Times New Roman" w:hAnsi="Times New Roman" w:cs="Times New Roman"/>
          <w:sz w:val="24"/>
          <w:szCs w:val="24"/>
        </w:rPr>
        <w:t xml:space="preserve">Nakon metamorfoze suočava se s </w:t>
      </w:r>
      <w:r w:rsidR="006D0D52">
        <w:rPr>
          <w:rFonts w:ascii="Times New Roman" w:hAnsi="Times New Roman" w:cs="Times New Roman"/>
          <w:sz w:val="24"/>
          <w:szCs w:val="24"/>
        </w:rPr>
        <w:t xml:space="preserve">piščevim eponimom, kafkijanskim osjećajem, osjećajem </w:t>
      </w:r>
      <w:r w:rsidR="006D0D52" w:rsidRPr="006D0D52">
        <w:rPr>
          <w:rFonts w:ascii="Times New Roman" w:hAnsi="Times New Roman" w:cs="Times New Roman"/>
          <w:sz w:val="24"/>
          <w:szCs w:val="24"/>
        </w:rPr>
        <w:t>bezizlaznosti,</w:t>
      </w:r>
      <w:r w:rsidR="006D0D52">
        <w:rPr>
          <w:rFonts w:ascii="Times New Roman" w:hAnsi="Times New Roman" w:cs="Times New Roman"/>
          <w:sz w:val="24"/>
          <w:szCs w:val="24"/>
        </w:rPr>
        <w:t xml:space="preserve"> očaja i </w:t>
      </w:r>
      <w:r w:rsidR="006D0D52" w:rsidRPr="006D0D52">
        <w:rPr>
          <w:rFonts w:ascii="Times New Roman" w:hAnsi="Times New Roman" w:cs="Times New Roman"/>
          <w:sz w:val="24"/>
          <w:szCs w:val="24"/>
        </w:rPr>
        <w:t>tjeskobe</w:t>
      </w:r>
      <w:r w:rsidR="006D0D52">
        <w:rPr>
          <w:rFonts w:ascii="Times New Roman" w:hAnsi="Times New Roman" w:cs="Times New Roman"/>
          <w:sz w:val="24"/>
          <w:szCs w:val="24"/>
        </w:rPr>
        <w:t xml:space="preserve"> jer ga svi prije smrti odbace uključujući i sestru koja se nakon metamorfoze brine za njega.</w:t>
      </w:r>
    </w:p>
    <w:p w:rsidR="00D939E6" w:rsidRDefault="00D379EE" w:rsidP="005C71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524500" cy="2686050"/>
            <wp:effectExtent l="0" t="0" r="0" b="0"/>
            <wp:docPr id="10" name="Slika 10" descr="C:\Users\Korisnik\Downloads\Preobrazba-12-e1350043734675-640x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wnloads\Preobrazba-12-e1350043734675-640x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79EE" w:rsidRPr="00D379EE" w:rsidRDefault="00D379EE" w:rsidP="005C7110">
      <w:pPr>
        <w:spacing w:line="360" w:lineRule="auto"/>
        <w:rPr>
          <w:rFonts w:ascii="Times New Roman" w:hAnsi="Times New Roman" w:cs="Times New Roman"/>
        </w:rPr>
      </w:pPr>
      <w:r w:rsidRPr="00D379EE">
        <w:rPr>
          <w:rFonts w:ascii="Times New Roman" w:hAnsi="Times New Roman" w:cs="Times New Roman"/>
          <w:b/>
        </w:rPr>
        <w:t>Slika 4.:</w:t>
      </w:r>
      <w:r w:rsidRPr="00D379EE">
        <w:rPr>
          <w:rFonts w:ascii="Times New Roman" w:hAnsi="Times New Roman" w:cs="Times New Roman"/>
        </w:rPr>
        <w:t xml:space="preserve"> Glavni lik Gregor Samsa u trenutku preobražaja tijekom noći s nemirnim snovima</w:t>
      </w:r>
      <w:r w:rsidR="004278E7">
        <w:rPr>
          <w:rFonts w:ascii="Times New Roman" w:hAnsi="Times New Roman" w:cs="Times New Roman"/>
        </w:rPr>
        <w:t>.</w:t>
      </w:r>
    </w:p>
    <w:p w:rsidR="00D379EE" w:rsidRDefault="006D0D52" w:rsidP="005C7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9EE">
        <w:rPr>
          <w:rFonts w:ascii="Times New Roman" w:hAnsi="Times New Roman" w:cs="Times New Roman"/>
          <w:b/>
          <w:sz w:val="24"/>
          <w:szCs w:val="24"/>
          <w:u w:val="single"/>
        </w:rPr>
        <w:t>Otac (gospodin Samsa)</w:t>
      </w:r>
      <w:r>
        <w:rPr>
          <w:rFonts w:ascii="Times New Roman" w:hAnsi="Times New Roman" w:cs="Times New Roman"/>
          <w:sz w:val="24"/>
          <w:szCs w:val="24"/>
        </w:rPr>
        <w:t xml:space="preserve"> je</w:t>
      </w:r>
      <w:r w:rsidR="00720F7B">
        <w:rPr>
          <w:rFonts w:ascii="Times New Roman" w:hAnsi="Times New Roman" w:cs="Times New Roman"/>
          <w:sz w:val="24"/>
          <w:szCs w:val="24"/>
        </w:rPr>
        <w:t xml:space="preserve"> </w:t>
      </w:r>
      <w:r w:rsidR="00255AD5">
        <w:rPr>
          <w:rFonts w:ascii="Times New Roman" w:hAnsi="Times New Roman" w:cs="Times New Roman"/>
          <w:sz w:val="24"/>
          <w:szCs w:val="24"/>
        </w:rPr>
        <w:t>izuzetno strog</w:t>
      </w:r>
      <w:r w:rsidR="00255AD5" w:rsidRPr="00255AD5">
        <w:rPr>
          <w:rFonts w:ascii="Times New Roman" w:hAnsi="Times New Roman" w:cs="Times New Roman"/>
          <w:sz w:val="24"/>
          <w:szCs w:val="24"/>
        </w:rPr>
        <w:t xml:space="preserve"> i autoritativ</w:t>
      </w:r>
      <w:r w:rsidR="00255AD5">
        <w:rPr>
          <w:rFonts w:ascii="Times New Roman" w:hAnsi="Times New Roman" w:cs="Times New Roman"/>
          <w:sz w:val="24"/>
          <w:szCs w:val="24"/>
        </w:rPr>
        <w:t>an otac pored koje</w:t>
      </w:r>
      <w:r w:rsidR="00255AD5" w:rsidRPr="00255AD5">
        <w:rPr>
          <w:rFonts w:ascii="Times New Roman" w:hAnsi="Times New Roman" w:cs="Times New Roman"/>
          <w:sz w:val="24"/>
          <w:szCs w:val="24"/>
        </w:rPr>
        <w:t xml:space="preserve">ga </w:t>
      </w:r>
      <w:r w:rsidR="00255AD5">
        <w:rPr>
          <w:rFonts w:ascii="Times New Roman" w:hAnsi="Times New Roman" w:cs="Times New Roman"/>
          <w:sz w:val="24"/>
          <w:szCs w:val="24"/>
        </w:rPr>
        <w:t xml:space="preserve">se Gregor </w:t>
      </w:r>
      <w:r w:rsidR="00255AD5" w:rsidRPr="00255AD5">
        <w:rPr>
          <w:rFonts w:ascii="Times New Roman" w:hAnsi="Times New Roman" w:cs="Times New Roman"/>
          <w:sz w:val="24"/>
          <w:szCs w:val="24"/>
        </w:rPr>
        <w:t>osjećao neznatnim poput kukca.</w:t>
      </w:r>
      <w:r w:rsidR="00255AD5">
        <w:rPr>
          <w:rFonts w:ascii="Times New Roman" w:hAnsi="Times New Roman" w:cs="Times New Roman"/>
          <w:sz w:val="24"/>
          <w:szCs w:val="24"/>
        </w:rPr>
        <w:t xml:space="preserve"> Nezaposlen je pet godina te zadovoljan životari i u potpunosti ovisi o Gregoru. Kada Gregor doživi metamorfozu spreman ga je ubiti jer prestaje biti izvor zarade,a postaje smutnja.</w:t>
      </w:r>
    </w:p>
    <w:p w:rsidR="001D0025" w:rsidRDefault="001D0025" w:rsidP="005C7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79EE" w:rsidRDefault="00255AD5" w:rsidP="005C7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9EE">
        <w:rPr>
          <w:rFonts w:ascii="Times New Roman" w:hAnsi="Times New Roman" w:cs="Times New Roman"/>
          <w:b/>
          <w:sz w:val="24"/>
          <w:szCs w:val="24"/>
          <w:u w:val="single"/>
        </w:rPr>
        <w:t>Majka (gospođa Samsa)</w:t>
      </w:r>
      <w:r>
        <w:rPr>
          <w:rFonts w:ascii="Times New Roman" w:hAnsi="Times New Roman" w:cs="Times New Roman"/>
          <w:sz w:val="24"/>
          <w:szCs w:val="24"/>
        </w:rPr>
        <w:t xml:space="preserve"> predstavlja pasivnog lika ovoga djela</w:t>
      </w:r>
      <w:r w:rsidR="00426808">
        <w:rPr>
          <w:rFonts w:ascii="Times New Roman" w:hAnsi="Times New Roman" w:cs="Times New Roman"/>
          <w:sz w:val="24"/>
          <w:szCs w:val="24"/>
        </w:rPr>
        <w:t>, bolesna (boluje od astme) i nezaposlena majka ovisna o Gregoru</w:t>
      </w:r>
      <w:r>
        <w:rPr>
          <w:rFonts w:ascii="Times New Roman" w:hAnsi="Times New Roman" w:cs="Times New Roman"/>
          <w:sz w:val="24"/>
          <w:szCs w:val="24"/>
        </w:rPr>
        <w:t>. Unatoč težnjama da vidi Gregora, otac joj to brani. Priliko</w:t>
      </w:r>
      <w:r w:rsidR="0042680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prvog susreta s njim nakon metamo</w:t>
      </w:r>
      <w:r w:rsidR="00426808">
        <w:rPr>
          <w:rFonts w:ascii="Times New Roman" w:hAnsi="Times New Roman" w:cs="Times New Roman"/>
          <w:sz w:val="24"/>
          <w:szCs w:val="24"/>
        </w:rPr>
        <w:t>rfoze  njezini osjećaji prelaze u krajnost te joj je sin nalik na neman.</w:t>
      </w:r>
    </w:p>
    <w:p w:rsidR="001D0025" w:rsidRDefault="001D0025" w:rsidP="005C7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0025" w:rsidRDefault="00426808" w:rsidP="005C7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9EE">
        <w:rPr>
          <w:rFonts w:ascii="Times New Roman" w:hAnsi="Times New Roman" w:cs="Times New Roman"/>
          <w:b/>
          <w:sz w:val="24"/>
          <w:szCs w:val="24"/>
          <w:u w:val="single"/>
        </w:rPr>
        <w:t>Greta ( sestra)</w:t>
      </w:r>
      <w:r>
        <w:rPr>
          <w:rFonts w:ascii="Times New Roman" w:hAnsi="Times New Roman" w:cs="Times New Roman"/>
          <w:sz w:val="24"/>
          <w:szCs w:val="24"/>
        </w:rPr>
        <w:t xml:space="preserve"> je najsloženiji lik. Ona se jedina brine za Gregora i nakon metamorfoze. Ona je jedina osjećajna osoba što se očituje sprječavanjem oca da u</w:t>
      </w:r>
      <w:r w:rsidR="001D0025">
        <w:rPr>
          <w:rFonts w:ascii="Times New Roman" w:hAnsi="Times New Roman" w:cs="Times New Roman"/>
          <w:sz w:val="24"/>
          <w:szCs w:val="24"/>
        </w:rPr>
        <w:t xml:space="preserve">bije Gregora u trenutku bijesa. </w:t>
      </w:r>
      <w:r>
        <w:rPr>
          <w:rFonts w:ascii="Times New Roman" w:hAnsi="Times New Roman" w:cs="Times New Roman"/>
          <w:sz w:val="24"/>
          <w:szCs w:val="24"/>
        </w:rPr>
        <w:t>Na kraju Greta ipak izjavljuje rečenicu protiv brat</w:t>
      </w:r>
      <w:r w:rsidR="001D0025">
        <w:rPr>
          <w:rFonts w:ascii="Times New Roman" w:hAnsi="Times New Roman" w:cs="Times New Roman"/>
          <w:sz w:val="24"/>
          <w:szCs w:val="24"/>
        </w:rPr>
        <w:t>a:</w:t>
      </w:r>
      <w:r>
        <w:rPr>
          <w:rFonts w:ascii="Times New Roman" w:hAnsi="Times New Roman" w:cs="Times New Roman"/>
          <w:sz w:val="24"/>
          <w:szCs w:val="24"/>
        </w:rPr>
        <w:t>„ Moramo ga se riješiti, jer on nije više moj brat.“</w:t>
      </w:r>
    </w:p>
    <w:p w:rsidR="001D0025" w:rsidRDefault="001D0025" w:rsidP="005C7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0025" w:rsidRPr="001D0025" w:rsidRDefault="001D0025" w:rsidP="005C711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79024" cy="3198164"/>
            <wp:effectExtent l="76200" t="76200" r="127000" b="135890"/>
            <wp:docPr id="12" name="Slika 12" descr="C:\Users\Korisnik\Downloads\HNK_Split_Preobrazba_16_1362066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ownloads\HNK_Split_Preobrazba_16_13620669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065" cy="3200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D0025">
        <w:rPr>
          <w:rFonts w:ascii="Times New Roman" w:hAnsi="Times New Roman" w:cs="Times New Roman"/>
          <w:b/>
        </w:rPr>
        <w:t>Slika 5.:</w:t>
      </w:r>
      <w:r w:rsidRPr="001D0025">
        <w:rPr>
          <w:rFonts w:ascii="Times New Roman" w:hAnsi="Times New Roman" w:cs="Times New Roman"/>
        </w:rPr>
        <w:t>Slijeva nadesno</w:t>
      </w:r>
      <w:r>
        <w:rPr>
          <w:rFonts w:ascii="Times New Roman" w:hAnsi="Times New Roman" w:cs="Times New Roman"/>
        </w:rPr>
        <w:t xml:space="preserve"> sjede sestra Greta, majka (gospođa Samsa) </w:t>
      </w:r>
      <w:r w:rsidRPr="001D0025">
        <w:rPr>
          <w:rFonts w:ascii="Times New Roman" w:hAnsi="Times New Roman" w:cs="Times New Roman"/>
        </w:rPr>
        <w:t xml:space="preserve"> i otac </w:t>
      </w:r>
      <w:r>
        <w:rPr>
          <w:rFonts w:ascii="Times New Roman" w:hAnsi="Times New Roman" w:cs="Times New Roman"/>
        </w:rPr>
        <w:t xml:space="preserve">(gospodin Samsa), u pozadini se nalazi glavni lik Gregor Samsa. </w:t>
      </w:r>
    </w:p>
    <w:p w:rsidR="00D939E6" w:rsidRDefault="001D0025" w:rsidP="00DD5EC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0025">
        <w:rPr>
          <w:rFonts w:ascii="Times New Roman" w:hAnsi="Times New Roman" w:cs="Times New Roman"/>
          <w:b/>
          <w:sz w:val="24"/>
          <w:szCs w:val="24"/>
        </w:rPr>
        <w:t>Sadržaj djela</w:t>
      </w:r>
    </w:p>
    <w:p w:rsidR="00121333" w:rsidRPr="00121333" w:rsidRDefault="001D0025" w:rsidP="00DD5EC2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1333">
        <w:rPr>
          <w:rFonts w:ascii="Times New Roman" w:hAnsi="Times New Roman" w:cs="Times New Roman"/>
          <w:b/>
          <w:sz w:val="24"/>
          <w:szCs w:val="24"/>
        </w:rPr>
        <w:t xml:space="preserve">Preobrazba </w:t>
      </w:r>
    </w:p>
    <w:p w:rsidR="00121333" w:rsidRDefault="00121333" w:rsidP="00DD5EC2">
      <w:pPr>
        <w:jc w:val="both"/>
        <w:rPr>
          <w:rFonts w:ascii="Times New Roman" w:hAnsi="Times New Roman" w:cs="Times New Roman"/>
          <w:sz w:val="24"/>
          <w:szCs w:val="24"/>
        </w:rPr>
      </w:pPr>
      <w:r w:rsidRPr="00815039">
        <w:rPr>
          <w:rFonts w:ascii="Times New Roman" w:hAnsi="Times New Roman" w:cs="Times New Roman"/>
          <w:sz w:val="24"/>
          <w:szCs w:val="24"/>
        </w:rPr>
        <w:t>Jednog sasvim regularnog jutra Gregor Samsa u svojoj sobi probudio kao gorostasan kukac kojemu su leđa postala oklop, trbuh u obliku smeđeg svoda i rebrasto podijeljen, a imao je brojne noge“. Gregor je bio trgovački putnik i svaki dan se redovito budio u 4h kako bi stigao na vlak u 5h i revno obavljao svoj posao kao i do sada. Toga dana on se probudio u 6:30h i shvatio da je zakasnio. Nije imao mogućnosti reći svojem poslodavcu da je bolestan jer nikada u 5 godina nije bio bolestan te je otplaćivao roditeljske dugove i nije se smio suprotstaviti svojemu poslodavcu. Majka, otac i sestra Greta su bili začuđeni kada su shvatili da Gregor još nije otišao na posao.  Zakucali su mu na vrata i on je želio objasniti da će ustati, ali nije mogao. Glas mu je bio sasvim promijenjen i čudan i nisu ga razumijeli, a mislio je da je to zbog prehlade. Tada je shvatio da ne može sići s kreveta, a za to bi mu bile dovoljne dvije osobe, otac i služavka,ali vrata su bila zaključana. Uskoro dolazi i prokurist, zamjenik njegovog poslodavca (šefa).  Obitelj je dozivala Gregora i govorila mu da je stigao prokurist, ali on nije mogao ustati što je uz uzbuđenje i strah u tom trenutku uspio, a pritom se i ozlijedivši. Roditelji i sestra su neumoljivo uvjeravali prokurista da je Gregor bolestan.  Gregor je svaki dan naporno radio i zarađivao, ali je prokurist bio suprotno uvjeren.</w:t>
      </w:r>
      <w:r>
        <w:rPr>
          <w:rFonts w:ascii="Times New Roman" w:hAnsi="Times New Roman" w:cs="Times New Roman"/>
          <w:sz w:val="24"/>
          <w:szCs w:val="24"/>
        </w:rPr>
        <w:t xml:space="preserve"> Iako se trudio reći da će doći na posao vlakom u 8 nije u tome uspijevao. </w:t>
      </w:r>
      <w:r w:rsidRPr="00815039">
        <w:rPr>
          <w:rFonts w:ascii="Times New Roman" w:hAnsi="Times New Roman" w:cs="Times New Roman"/>
          <w:sz w:val="24"/>
          <w:szCs w:val="24"/>
        </w:rPr>
        <w:t>Njegove riječi nisu više bile razumljive ljudima, glas mu je bio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5039">
        <w:rPr>
          <w:rFonts w:ascii="Times New Roman" w:hAnsi="Times New Roman" w:cs="Times New Roman"/>
          <w:sz w:val="24"/>
          <w:szCs w:val="24"/>
        </w:rPr>
        <w:t xml:space="preserve">„životinjski“. </w:t>
      </w:r>
      <w:r>
        <w:rPr>
          <w:rFonts w:ascii="Times New Roman" w:hAnsi="Times New Roman" w:cs="Times New Roman"/>
          <w:sz w:val="24"/>
          <w:szCs w:val="24"/>
        </w:rPr>
        <w:t xml:space="preserve">Otključao je vrata svojim ustima i pritom ih ozlijedio, iz usta je tekla smeđa tekućina. Kada su ga ukućani vidjeli iznenadili su se. Majka se onesvijestila, otac je zauzeo borbeni položaj i odlučio odgurnuti Gregora u njegovu sobu. Prokurist je pobjegao već kod prvih Gregorovih riječi. Gregor ga je pokušao vratiti, ali ga je </w:t>
      </w:r>
      <w:r>
        <w:rPr>
          <w:rFonts w:ascii="Times New Roman" w:hAnsi="Times New Roman" w:cs="Times New Roman"/>
          <w:sz w:val="24"/>
          <w:szCs w:val="24"/>
        </w:rPr>
        <w:lastRenderedPageBreak/>
        <w:t>otac u tome spriječio. Zgrabio je prokuristov štap i novine koji su ostali i počeo tjerati Gregora u sobu.  Gregor nije mogao proći kroz vrata,a otac nije razmišljao o otvaranju drugog krila vrata čime su posljedice za Gregora bile gore nego što je mogao predviđati. Otac ga je udarao sve dok se nije vratio u svoju sobu. Gregor je bio ozlijeđen i krvario je.</w:t>
      </w:r>
    </w:p>
    <w:p w:rsidR="001D0025" w:rsidRDefault="00DD5EC2" w:rsidP="00A8747A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4822166" cy="2855343"/>
            <wp:effectExtent l="0" t="0" r="0" b="2540"/>
            <wp:docPr id="5" name="Slika 5" descr="C:\Users\Korisnik\Downloads\Preobrazb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Preobrazba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974" cy="2859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5EC2" w:rsidRPr="00A8747A" w:rsidRDefault="00A8747A" w:rsidP="00A8747A">
      <w:pPr>
        <w:pStyle w:val="ListParagraph"/>
        <w:spacing w:line="360" w:lineRule="auto"/>
        <w:rPr>
          <w:rFonts w:ascii="Times New Roman" w:hAnsi="Times New Roman" w:cs="Times New Roman"/>
          <w:b/>
        </w:rPr>
      </w:pPr>
      <w:r w:rsidRPr="00A8747A">
        <w:rPr>
          <w:rFonts w:ascii="Times New Roman" w:hAnsi="Times New Roman" w:cs="Times New Roman"/>
          <w:b/>
        </w:rPr>
        <w:t xml:space="preserve">Slika. 6: </w:t>
      </w:r>
      <w:r w:rsidRPr="00A8747A">
        <w:rPr>
          <w:rFonts w:ascii="Times New Roman" w:hAnsi="Times New Roman" w:cs="Times New Roman"/>
        </w:rPr>
        <w:t>Glavni akt čina Probra</w:t>
      </w:r>
      <w:r>
        <w:rPr>
          <w:rFonts w:ascii="Times New Roman" w:hAnsi="Times New Roman" w:cs="Times New Roman"/>
        </w:rPr>
        <w:t>zba</w:t>
      </w:r>
      <w:r w:rsidRPr="00A8747A">
        <w:rPr>
          <w:rFonts w:ascii="Times New Roman" w:hAnsi="Times New Roman" w:cs="Times New Roman"/>
        </w:rPr>
        <w:t xml:space="preserve"> je preobražaj Gregora Samse</w:t>
      </w:r>
    </w:p>
    <w:p w:rsidR="001D0025" w:rsidRDefault="001D0025" w:rsidP="00DD5EC2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Ranjavanje </w:t>
      </w:r>
    </w:p>
    <w:p w:rsidR="00A8747A" w:rsidRDefault="005A5F2B" w:rsidP="00DD5EC2">
      <w:pPr>
        <w:jc w:val="both"/>
        <w:rPr>
          <w:rFonts w:ascii="Times New Roman" w:hAnsi="Times New Roman" w:cs="Times New Roman"/>
          <w:sz w:val="24"/>
          <w:szCs w:val="24"/>
        </w:rPr>
      </w:pPr>
      <w:r w:rsidRPr="00815039">
        <w:rPr>
          <w:rFonts w:ascii="Times New Roman" w:hAnsi="Times New Roman" w:cs="Times New Roman"/>
          <w:sz w:val="24"/>
          <w:szCs w:val="24"/>
        </w:rPr>
        <w:t>Gregor se probudio iz nesvijesti</w:t>
      </w:r>
      <w:r w:rsidR="00A8747A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 xml:space="preserve"> boln</w:t>
      </w:r>
      <w:r w:rsidR="00A8747A">
        <w:rPr>
          <w:rFonts w:ascii="Times New Roman" w:hAnsi="Times New Roman" w:cs="Times New Roman"/>
          <w:sz w:val="24"/>
          <w:szCs w:val="24"/>
        </w:rPr>
        <w:t>im</w:t>
      </w:r>
      <w:r>
        <w:rPr>
          <w:rFonts w:ascii="Times New Roman" w:hAnsi="Times New Roman" w:cs="Times New Roman"/>
          <w:sz w:val="24"/>
          <w:szCs w:val="24"/>
        </w:rPr>
        <w:t xml:space="preserve"> i ozlijeđen</w:t>
      </w:r>
      <w:r w:rsidR="00A8747A">
        <w:rPr>
          <w:rFonts w:ascii="Times New Roman" w:hAnsi="Times New Roman" w:cs="Times New Roman"/>
          <w:sz w:val="24"/>
          <w:szCs w:val="24"/>
        </w:rPr>
        <w:t>im tijelom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15039">
        <w:rPr>
          <w:rFonts w:ascii="Times New Roman" w:hAnsi="Times New Roman" w:cs="Times New Roman"/>
          <w:sz w:val="24"/>
          <w:szCs w:val="24"/>
        </w:rPr>
        <w:t xml:space="preserve"> </w:t>
      </w:r>
      <w:r w:rsidR="00A8747A">
        <w:rPr>
          <w:rFonts w:ascii="Times New Roman" w:hAnsi="Times New Roman" w:cs="Times New Roman"/>
          <w:sz w:val="24"/>
          <w:szCs w:val="24"/>
        </w:rPr>
        <w:t>B</w:t>
      </w:r>
      <w:r w:rsidRPr="00815039">
        <w:rPr>
          <w:rFonts w:ascii="Times New Roman" w:hAnsi="Times New Roman" w:cs="Times New Roman"/>
          <w:sz w:val="24"/>
          <w:szCs w:val="24"/>
        </w:rPr>
        <w:t>io je gladan</w:t>
      </w:r>
      <w:r w:rsidR="00A8747A">
        <w:rPr>
          <w:rFonts w:ascii="Times New Roman" w:hAnsi="Times New Roman" w:cs="Times New Roman"/>
          <w:sz w:val="24"/>
          <w:szCs w:val="24"/>
        </w:rPr>
        <w:t xml:space="preserve"> uz miris hrane</w:t>
      </w:r>
      <w:r w:rsidRPr="00815039">
        <w:rPr>
          <w:rFonts w:ascii="Times New Roman" w:hAnsi="Times New Roman" w:cs="Times New Roman"/>
          <w:sz w:val="24"/>
          <w:szCs w:val="24"/>
        </w:rPr>
        <w:t>. Sestra mu je donijela</w:t>
      </w:r>
      <w:r>
        <w:rPr>
          <w:rFonts w:ascii="Times New Roman" w:hAnsi="Times New Roman" w:cs="Times New Roman"/>
          <w:sz w:val="24"/>
          <w:szCs w:val="24"/>
        </w:rPr>
        <w:t xml:space="preserve"> mlijeko, </w:t>
      </w:r>
      <w:r w:rsidRPr="00815039">
        <w:rPr>
          <w:rFonts w:ascii="Times New Roman" w:hAnsi="Times New Roman" w:cs="Times New Roman"/>
          <w:sz w:val="24"/>
          <w:szCs w:val="24"/>
        </w:rPr>
        <w:t>ali više mu se to njegovo najdraže piće nije sviđalo.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5039">
        <w:rPr>
          <w:rFonts w:ascii="Times New Roman" w:hAnsi="Times New Roman" w:cs="Times New Roman"/>
          <w:sz w:val="24"/>
          <w:szCs w:val="24"/>
        </w:rPr>
        <w:t>Brinuo se k</w:t>
      </w:r>
      <w:r>
        <w:rPr>
          <w:rFonts w:ascii="Times New Roman" w:hAnsi="Times New Roman" w:cs="Times New Roman"/>
          <w:sz w:val="24"/>
          <w:szCs w:val="24"/>
        </w:rPr>
        <w:t xml:space="preserve">ako će uzdržavati svoju obitelj, retrospektivno je razmišljao o prošlosti i posljedicama sadašnjeg stanja. </w:t>
      </w:r>
      <w:r w:rsidRPr="00815039">
        <w:rPr>
          <w:rFonts w:ascii="Times New Roman" w:hAnsi="Times New Roman" w:cs="Times New Roman"/>
          <w:sz w:val="24"/>
          <w:szCs w:val="24"/>
        </w:rPr>
        <w:t>Donijela mu je niz jela, jer nije</w:t>
      </w:r>
      <w:r>
        <w:rPr>
          <w:rFonts w:ascii="Times New Roman" w:hAnsi="Times New Roman" w:cs="Times New Roman"/>
          <w:sz w:val="24"/>
          <w:szCs w:val="24"/>
        </w:rPr>
        <w:t xml:space="preserve"> znala što želi</w:t>
      </w:r>
      <w:r w:rsidRPr="00815039">
        <w:rPr>
          <w:rFonts w:ascii="Times New Roman" w:hAnsi="Times New Roman" w:cs="Times New Roman"/>
          <w:sz w:val="24"/>
          <w:szCs w:val="24"/>
        </w:rPr>
        <w:t xml:space="preserve"> jesti</w:t>
      </w:r>
      <w:r>
        <w:rPr>
          <w:rFonts w:ascii="Times New Roman" w:hAnsi="Times New Roman" w:cs="Times New Roman"/>
          <w:sz w:val="24"/>
          <w:szCs w:val="24"/>
        </w:rPr>
        <w:t xml:space="preserve"> i o</w:t>
      </w:r>
      <w:r w:rsidRPr="00815039">
        <w:rPr>
          <w:rFonts w:ascii="Times New Roman" w:hAnsi="Times New Roman" w:cs="Times New Roman"/>
          <w:sz w:val="24"/>
          <w:szCs w:val="24"/>
        </w:rPr>
        <w:t>stavila ga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5039">
        <w:rPr>
          <w:rFonts w:ascii="Times New Roman" w:hAnsi="Times New Roman" w:cs="Times New Roman"/>
          <w:sz w:val="24"/>
          <w:szCs w:val="24"/>
        </w:rPr>
        <w:t xml:space="preserve"> na miru, da jede. Nije mu prijala svježa hrana, nije joj ni miris mogao podnijeti. Najviše mu 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5039">
        <w:rPr>
          <w:rFonts w:ascii="Times New Roman" w:hAnsi="Times New Roman" w:cs="Times New Roman"/>
          <w:sz w:val="24"/>
          <w:szCs w:val="24"/>
        </w:rPr>
        <w:t>svidio sir</w:t>
      </w:r>
      <w:r>
        <w:rPr>
          <w:rFonts w:ascii="Times New Roman" w:hAnsi="Times New Roman" w:cs="Times New Roman"/>
          <w:sz w:val="24"/>
          <w:szCs w:val="24"/>
        </w:rPr>
        <w:t xml:space="preserve"> za kojega je govorio da nije više jestiv</w:t>
      </w:r>
      <w:r w:rsidRPr="0081503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15039">
        <w:rPr>
          <w:rFonts w:ascii="Times New Roman" w:hAnsi="Times New Roman" w:cs="Times New Roman"/>
          <w:sz w:val="24"/>
          <w:szCs w:val="24"/>
        </w:rPr>
        <w:t>vaki dan</w:t>
      </w:r>
      <w:r>
        <w:rPr>
          <w:rFonts w:ascii="Times New Roman" w:hAnsi="Times New Roman" w:cs="Times New Roman"/>
          <w:sz w:val="24"/>
          <w:szCs w:val="24"/>
        </w:rPr>
        <w:t xml:space="preserve"> mu je</w:t>
      </w:r>
      <w:r w:rsidRPr="00815039">
        <w:rPr>
          <w:rFonts w:ascii="Times New Roman" w:hAnsi="Times New Roman" w:cs="Times New Roman"/>
          <w:sz w:val="24"/>
          <w:szCs w:val="24"/>
        </w:rPr>
        <w:t xml:space="preserve"> donosila hranu.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5039">
        <w:rPr>
          <w:rFonts w:ascii="Times New Roman" w:hAnsi="Times New Roman" w:cs="Times New Roman"/>
          <w:sz w:val="24"/>
          <w:szCs w:val="24"/>
        </w:rPr>
        <w:t xml:space="preserve">Ukućani su </w:t>
      </w:r>
      <w:r>
        <w:rPr>
          <w:rFonts w:ascii="Times New Roman" w:hAnsi="Times New Roman" w:cs="Times New Roman"/>
          <w:sz w:val="24"/>
          <w:szCs w:val="24"/>
        </w:rPr>
        <w:t xml:space="preserve">bili u strahu i </w:t>
      </w:r>
      <w:r w:rsidRPr="00815039">
        <w:rPr>
          <w:rFonts w:ascii="Times New Roman" w:hAnsi="Times New Roman" w:cs="Times New Roman"/>
          <w:sz w:val="24"/>
          <w:szCs w:val="24"/>
        </w:rPr>
        <w:t xml:space="preserve"> bojali </w:t>
      </w:r>
      <w:r>
        <w:rPr>
          <w:rFonts w:ascii="Times New Roman" w:hAnsi="Times New Roman" w:cs="Times New Roman"/>
          <w:sz w:val="24"/>
          <w:szCs w:val="24"/>
        </w:rPr>
        <w:t xml:space="preserve">su se </w:t>
      </w:r>
      <w:r w:rsidRPr="00815039">
        <w:rPr>
          <w:rFonts w:ascii="Times New Roman" w:hAnsi="Times New Roman" w:cs="Times New Roman"/>
          <w:sz w:val="24"/>
          <w:szCs w:val="24"/>
        </w:rPr>
        <w:t>ostati</w:t>
      </w:r>
      <w:r>
        <w:rPr>
          <w:rFonts w:ascii="Times New Roman" w:hAnsi="Times New Roman" w:cs="Times New Roman"/>
          <w:sz w:val="24"/>
          <w:szCs w:val="24"/>
        </w:rPr>
        <w:t xml:space="preserve"> sami </w:t>
      </w:r>
      <w:r w:rsidRPr="00815039">
        <w:rPr>
          <w:rFonts w:ascii="Times New Roman" w:hAnsi="Times New Roman" w:cs="Times New Roman"/>
          <w:sz w:val="24"/>
          <w:szCs w:val="24"/>
        </w:rPr>
        <w:t xml:space="preserve"> u stanu</w:t>
      </w:r>
      <w:r>
        <w:rPr>
          <w:rFonts w:ascii="Times New Roman" w:hAnsi="Times New Roman" w:cs="Times New Roman"/>
          <w:sz w:val="24"/>
          <w:szCs w:val="24"/>
        </w:rPr>
        <w:t xml:space="preserve">, ali nisu tražili ničiju pomoć (pomoć policije, susjeda i drugih). </w:t>
      </w:r>
      <w:r w:rsidRPr="00815039">
        <w:rPr>
          <w:rFonts w:ascii="Times New Roman" w:hAnsi="Times New Roman" w:cs="Times New Roman"/>
          <w:sz w:val="24"/>
          <w:szCs w:val="24"/>
        </w:rPr>
        <w:t>Sluškinja je molila majku da joj da otkaz</w:t>
      </w:r>
      <w:r>
        <w:rPr>
          <w:rFonts w:ascii="Times New Roman" w:hAnsi="Times New Roman" w:cs="Times New Roman"/>
          <w:sz w:val="24"/>
          <w:szCs w:val="24"/>
        </w:rPr>
        <w:t xml:space="preserve"> i zaklela se da neće nikome reći za Gregora iako ju </w:t>
      </w:r>
      <w:r w:rsidR="00A8747A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 nisu tražili. </w:t>
      </w:r>
      <w:r w:rsidR="00A8747A">
        <w:rPr>
          <w:rFonts w:ascii="Times New Roman" w:hAnsi="Times New Roman" w:cs="Times New Roman"/>
          <w:sz w:val="24"/>
          <w:szCs w:val="24"/>
        </w:rPr>
        <w:t>Njihovo i</w:t>
      </w:r>
      <w:r w:rsidRPr="00815039">
        <w:rPr>
          <w:rFonts w:ascii="Times New Roman" w:hAnsi="Times New Roman" w:cs="Times New Roman"/>
          <w:sz w:val="24"/>
          <w:szCs w:val="24"/>
        </w:rPr>
        <w:t xml:space="preserve">movinsko stanje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r w:rsidR="00A8747A">
        <w:rPr>
          <w:rFonts w:ascii="Times New Roman" w:hAnsi="Times New Roman" w:cs="Times New Roman"/>
          <w:sz w:val="24"/>
          <w:szCs w:val="24"/>
        </w:rPr>
        <w:t xml:space="preserve">bilo </w:t>
      </w:r>
      <w:r>
        <w:rPr>
          <w:rFonts w:ascii="Times New Roman" w:hAnsi="Times New Roman" w:cs="Times New Roman"/>
          <w:sz w:val="24"/>
          <w:szCs w:val="24"/>
        </w:rPr>
        <w:t>teško te su odlučili egzistirati uz ušteđevinu</w:t>
      </w:r>
      <w:r w:rsidRPr="00815039">
        <w:rPr>
          <w:rFonts w:ascii="Times New Roman" w:hAnsi="Times New Roman" w:cs="Times New Roman"/>
          <w:sz w:val="24"/>
          <w:szCs w:val="24"/>
        </w:rPr>
        <w:t xml:space="preserve"> koju</w:t>
      </w:r>
      <w:r>
        <w:rPr>
          <w:rFonts w:ascii="Times New Roman" w:hAnsi="Times New Roman" w:cs="Times New Roman"/>
          <w:sz w:val="24"/>
          <w:szCs w:val="24"/>
        </w:rPr>
        <w:t xml:space="preserve"> je otac uspio sačuvati prije nego je njegova tvrtka propala i </w:t>
      </w:r>
      <w:r w:rsidR="00A8747A"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 New Roman" w:hAnsi="Times New Roman" w:cs="Times New Roman"/>
          <w:sz w:val="24"/>
          <w:szCs w:val="24"/>
        </w:rPr>
        <w:t xml:space="preserve"> Gregor</w:t>
      </w:r>
      <w:r w:rsidR="00A8747A">
        <w:rPr>
          <w:rFonts w:ascii="Times New Roman" w:hAnsi="Times New Roman" w:cs="Times New Roman"/>
          <w:sz w:val="24"/>
          <w:szCs w:val="24"/>
        </w:rPr>
        <w:t xml:space="preserve">ove plaće. </w:t>
      </w:r>
      <w:r>
        <w:rPr>
          <w:rFonts w:ascii="Times New Roman" w:hAnsi="Times New Roman" w:cs="Times New Roman"/>
          <w:sz w:val="24"/>
          <w:szCs w:val="24"/>
        </w:rPr>
        <w:t xml:space="preserve">Gregor je rado uzdržavao svoju obitelj, a sada je u tome bio spriječen. </w:t>
      </w:r>
      <w:r w:rsidRPr="00815039">
        <w:rPr>
          <w:rFonts w:ascii="Times New Roman" w:hAnsi="Times New Roman" w:cs="Times New Roman"/>
          <w:sz w:val="24"/>
          <w:szCs w:val="24"/>
        </w:rPr>
        <w:t>Otac je bio zdrav, ali st</w:t>
      </w:r>
      <w:r>
        <w:rPr>
          <w:rFonts w:ascii="Times New Roman" w:hAnsi="Times New Roman" w:cs="Times New Roman"/>
          <w:sz w:val="24"/>
          <w:szCs w:val="24"/>
        </w:rPr>
        <w:t xml:space="preserve">ar te se nije ničim bavio već pet </w:t>
      </w:r>
      <w:r w:rsidRPr="00815039">
        <w:rPr>
          <w:rFonts w:ascii="Times New Roman" w:hAnsi="Times New Roman" w:cs="Times New Roman"/>
          <w:sz w:val="24"/>
          <w:szCs w:val="24"/>
        </w:rPr>
        <w:t>godina. Majka je bolovala od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5039">
        <w:rPr>
          <w:rFonts w:ascii="Times New Roman" w:hAnsi="Times New Roman" w:cs="Times New Roman"/>
          <w:sz w:val="24"/>
          <w:szCs w:val="24"/>
        </w:rPr>
        <w:t>astme, a sestra je bila još uvijek mlada, imala je tek 17 godina.</w:t>
      </w:r>
      <w:r>
        <w:rPr>
          <w:rFonts w:ascii="Times New Roman" w:hAnsi="Times New Roman" w:cs="Times New Roman"/>
          <w:sz w:val="24"/>
          <w:szCs w:val="24"/>
        </w:rPr>
        <w:t xml:space="preserve"> I dalje je razmišljao o njegovom poklonu sestri za koji je trebala doznati tek za Božić, Konzervatorij u kojem je trebala profesionalno učiti svirati violinu koju je po njegovom mišljenju savršeno svirala. Roditelji su sada Gretu smatrali korisnom jer se brinula za Gregora. Njegova razonoda je bila hod</w:t>
      </w:r>
      <w:r w:rsidR="00086BB9">
        <w:rPr>
          <w:rFonts w:ascii="Times New Roman" w:hAnsi="Times New Roman" w:cs="Times New Roman"/>
          <w:sz w:val="24"/>
          <w:szCs w:val="24"/>
        </w:rPr>
        <w:t>anje po stropu</w:t>
      </w:r>
      <w:r>
        <w:rPr>
          <w:rFonts w:ascii="Times New Roman" w:hAnsi="Times New Roman" w:cs="Times New Roman"/>
          <w:sz w:val="24"/>
          <w:szCs w:val="24"/>
        </w:rPr>
        <w:t xml:space="preserve">. Sestra je zamijetila tu razonodu i pokušala osloboditi sobu od brojnih stvari. Samo je majku smjela upitati za pomoć. Majka </w:t>
      </w:r>
      <w:r w:rsidR="00086BB9">
        <w:rPr>
          <w:rFonts w:ascii="Times New Roman" w:hAnsi="Times New Roman" w:cs="Times New Roman"/>
          <w:sz w:val="24"/>
          <w:szCs w:val="24"/>
        </w:rPr>
        <w:t xml:space="preserve">s vjerom u Gregorovo ozdravljenje </w:t>
      </w:r>
      <w:r>
        <w:rPr>
          <w:rFonts w:ascii="Times New Roman" w:hAnsi="Times New Roman" w:cs="Times New Roman"/>
          <w:sz w:val="24"/>
          <w:szCs w:val="24"/>
        </w:rPr>
        <w:t xml:space="preserve"> je smatrala da micanjem namještaja </w:t>
      </w:r>
      <w:r w:rsidR="00086BB9">
        <w:rPr>
          <w:rFonts w:ascii="Times New Roman" w:hAnsi="Times New Roman" w:cs="Times New Roman"/>
          <w:sz w:val="24"/>
          <w:szCs w:val="24"/>
        </w:rPr>
        <w:t xml:space="preserve">napuštaju nadu u Gregorovo </w:t>
      </w:r>
      <w:r>
        <w:rPr>
          <w:rFonts w:ascii="Times New Roman" w:hAnsi="Times New Roman" w:cs="Times New Roman"/>
          <w:sz w:val="24"/>
          <w:szCs w:val="24"/>
        </w:rPr>
        <w:t>ozdravljen</w:t>
      </w:r>
      <w:r w:rsidR="00086BB9">
        <w:rPr>
          <w:rFonts w:ascii="Times New Roman" w:hAnsi="Times New Roman" w:cs="Times New Roman"/>
          <w:sz w:val="24"/>
          <w:szCs w:val="24"/>
        </w:rPr>
        <w:t xml:space="preserve">je i prepuštaju ga bez milosti. </w:t>
      </w:r>
      <w:r>
        <w:rPr>
          <w:rFonts w:ascii="Times New Roman" w:hAnsi="Times New Roman" w:cs="Times New Roman"/>
          <w:sz w:val="24"/>
          <w:szCs w:val="24"/>
        </w:rPr>
        <w:t xml:space="preserve">Gregor je čuo njezine riječi i odlučio da neće dopustiti da mu uzmu sliku sa zida. Popeo se na zid i čuvao sliku. Majka ga je vidjela i onesvijestila se. Kada se sestra vratila i vidjela majku </w:t>
      </w:r>
      <w:r>
        <w:rPr>
          <w:rFonts w:ascii="Times New Roman" w:hAnsi="Times New Roman" w:cs="Times New Roman"/>
          <w:sz w:val="24"/>
          <w:szCs w:val="24"/>
        </w:rPr>
        <w:lastRenderedPageBreak/>
        <w:t>onesviještenu bila je ljuta na Gregora i otrčala je u kuhinju po mirisne soli, Gregor ju je slijedio. Ali, nije joj više bila potrebna njegova pomoć. Gregor je izgubio svoju ljudskost, njegova pomoć više nije bila potrebna.</w:t>
      </w:r>
      <w:r w:rsidR="00086BB9">
        <w:rPr>
          <w:rFonts w:ascii="Times New Roman" w:hAnsi="Times New Roman" w:cs="Times New Roman"/>
          <w:sz w:val="24"/>
          <w:szCs w:val="24"/>
        </w:rPr>
        <w:t xml:space="preserve"> Kada je otac došao </w:t>
      </w:r>
      <w:r w:rsidRPr="00815039">
        <w:rPr>
          <w:rFonts w:ascii="Times New Roman" w:hAnsi="Times New Roman" w:cs="Times New Roman"/>
          <w:sz w:val="24"/>
          <w:szCs w:val="24"/>
        </w:rPr>
        <w:t>izraz Gretina lica sve je odavao.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5039">
        <w:rPr>
          <w:rFonts w:ascii="Times New Roman" w:hAnsi="Times New Roman" w:cs="Times New Roman"/>
          <w:sz w:val="24"/>
          <w:szCs w:val="24"/>
        </w:rPr>
        <w:t xml:space="preserve">Otac </w:t>
      </w:r>
      <w:r>
        <w:rPr>
          <w:rFonts w:ascii="Times New Roman" w:hAnsi="Times New Roman" w:cs="Times New Roman"/>
          <w:sz w:val="24"/>
          <w:szCs w:val="24"/>
        </w:rPr>
        <w:t>je</w:t>
      </w:r>
      <w:r w:rsidRPr="008150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 mislio da je</w:t>
      </w:r>
      <w:r w:rsidRPr="00815039">
        <w:rPr>
          <w:rFonts w:ascii="Times New Roman" w:hAnsi="Times New Roman" w:cs="Times New Roman"/>
          <w:sz w:val="24"/>
          <w:szCs w:val="24"/>
        </w:rPr>
        <w:t xml:space="preserve"> Gregor bio nasil</w:t>
      </w:r>
      <w:r>
        <w:rPr>
          <w:rFonts w:ascii="Times New Roman" w:hAnsi="Times New Roman" w:cs="Times New Roman"/>
          <w:sz w:val="24"/>
          <w:szCs w:val="24"/>
        </w:rPr>
        <w:t xml:space="preserve">an prema njima. Ušao je u </w:t>
      </w:r>
      <w:r w:rsidRPr="00815039">
        <w:rPr>
          <w:rFonts w:ascii="Times New Roman" w:hAnsi="Times New Roman" w:cs="Times New Roman"/>
          <w:sz w:val="24"/>
          <w:szCs w:val="24"/>
        </w:rPr>
        <w:t>kuću sav dotjeran, lijepo odjeven, počešljan</w:t>
      </w:r>
      <w:r>
        <w:rPr>
          <w:rFonts w:ascii="Times New Roman" w:hAnsi="Times New Roman" w:cs="Times New Roman"/>
          <w:sz w:val="24"/>
          <w:szCs w:val="24"/>
        </w:rPr>
        <w:t xml:space="preserve"> s posla podvornika. </w:t>
      </w:r>
      <w:r w:rsidRPr="00815039">
        <w:rPr>
          <w:rFonts w:ascii="Times New Roman" w:hAnsi="Times New Roman" w:cs="Times New Roman"/>
          <w:sz w:val="24"/>
          <w:szCs w:val="24"/>
        </w:rPr>
        <w:t xml:space="preserve">Gregor je išao </w:t>
      </w:r>
      <w:r>
        <w:rPr>
          <w:rFonts w:ascii="Times New Roman" w:hAnsi="Times New Roman" w:cs="Times New Roman"/>
          <w:sz w:val="24"/>
          <w:szCs w:val="24"/>
        </w:rPr>
        <w:t xml:space="preserve">po sobi, a otac je išao za njim. Odjednom je iz zdjele za voće uzeo jabuke i počeo ga gađati. </w:t>
      </w:r>
      <w:r w:rsidRPr="00815039">
        <w:rPr>
          <w:rFonts w:ascii="Times New Roman" w:hAnsi="Times New Roman" w:cs="Times New Roman"/>
          <w:sz w:val="24"/>
          <w:szCs w:val="24"/>
        </w:rPr>
        <w:t>Nije nišanio,</w:t>
      </w:r>
      <w:r w:rsidR="00086BB9">
        <w:rPr>
          <w:rFonts w:ascii="Times New Roman" w:hAnsi="Times New Roman" w:cs="Times New Roman"/>
          <w:sz w:val="24"/>
          <w:szCs w:val="24"/>
        </w:rPr>
        <w:t xml:space="preserve"> </w:t>
      </w:r>
      <w:r w:rsidRPr="00815039">
        <w:rPr>
          <w:rFonts w:ascii="Times New Roman" w:hAnsi="Times New Roman" w:cs="Times New Roman"/>
          <w:sz w:val="24"/>
          <w:szCs w:val="24"/>
        </w:rPr>
        <w:t>ali ga je jedna od jabuka pogodila u leđa, što je Gregora jako zaboljelo. Otišao je 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5039">
        <w:rPr>
          <w:rFonts w:ascii="Times New Roman" w:hAnsi="Times New Roman" w:cs="Times New Roman"/>
          <w:sz w:val="24"/>
          <w:szCs w:val="24"/>
        </w:rPr>
        <w:t>sobu. Majka se objesila za oca i zagrlila ga, moleći da Gregoru poštedi život.</w:t>
      </w:r>
      <w:r>
        <w:rPr>
          <w:rFonts w:ascii="Times New Roman" w:hAnsi="Times New Roman" w:cs="Times New Roman"/>
          <w:sz w:val="24"/>
          <w:szCs w:val="24"/>
        </w:rPr>
        <w:t xml:space="preserve"> Time je ostvarena misao jabuke razdora.</w:t>
      </w:r>
    </w:p>
    <w:p w:rsidR="00A8747A" w:rsidRDefault="00A8747A" w:rsidP="00A874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4172939" cy="204446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973" cy="2046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747A" w:rsidRPr="00D079CC" w:rsidRDefault="00A8747A" w:rsidP="00086BB9">
      <w:pPr>
        <w:jc w:val="center"/>
        <w:rPr>
          <w:rFonts w:ascii="Times New Roman" w:hAnsi="Times New Roman" w:cs="Times New Roman"/>
        </w:rPr>
      </w:pPr>
      <w:r w:rsidRPr="00D079CC">
        <w:rPr>
          <w:rFonts w:ascii="Times New Roman" w:hAnsi="Times New Roman" w:cs="Times New Roman"/>
          <w:b/>
        </w:rPr>
        <w:t xml:space="preserve">Slika 7.: </w:t>
      </w:r>
      <w:r w:rsidRPr="00D079CC">
        <w:rPr>
          <w:rFonts w:ascii="Times New Roman" w:hAnsi="Times New Roman" w:cs="Times New Roman"/>
        </w:rPr>
        <w:t>Glavni objekt drugog čina, „Ranjavanje“</w:t>
      </w:r>
      <w:r w:rsidR="00086BB9" w:rsidRPr="00D079CC">
        <w:rPr>
          <w:rFonts w:ascii="Times New Roman" w:hAnsi="Times New Roman" w:cs="Times New Roman"/>
        </w:rPr>
        <w:t xml:space="preserve"> je jabuka razdora</w:t>
      </w:r>
    </w:p>
    <w:p w:rsidR="00DD5EC2" w:rsidRPr="00DD5EC2" w:rsidRDefault="001D0025" w:rsidP="00DD5EC2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1333">
        <w:rPr>
          <w:rFonts w:ascii="Times New Roman" w:hAnsi="Times New Roman" w:cs="Times New Roman"/>
          <w:b/>
          <w:sz w:val="24"/>
          <w:szCs w:val="24"/>
        </w:rPr>
        <w:t>Smrt</w:t>
      </w:r>
    </w:p>
    <w:p w:rsidR="00D079CC" w:rsidRDefault="00DD5EC2" w:rsidP="00DD5EC2">
      <w:pPr>
        <w:jc w:val="both"/>
        <w:rPr>
          <w:rFonts w:ascii="Times New Roman" w:hAnsi="Times New Roman" w:cs="Times New Roman"/>
          <w:sz w:val="24"/>
          <w:szCs w:val="24"/>
        </w:rPr>
      </w:pPr>
      <w:r w:rsidRPr="00B64EEF">
        <w:rPr>
          <w:rFonts w:ascii="Times New Roman" w:hAnsi="Times New Roman" w:cs="Times New Roman"/>
          <w:sz w:val="24"/>
          <w:szCs w:val="24"/>
        </w:rPr>
        <w:t>Jabuka mu je ostala u tijelu i već je mjesec dana trpio bo</w:t>
      </w:r>
      <w:r>
        <w:rPr>
          <w:rFonts w:ascii="Times New Roman" w:hAnsi="Times New Roman" w:cs="Times New Roman"/>
          <w:sz w:val="24"/>
          <w:szCs w:val="24"/>
        </w:rPr>
        <w:t xml:space="preserve">l jer ju nitko nije želio </w:t>
      </w:r>
      <w:r w:rsidRPr="00B64EEF">
        <w:rPr>
          <w:rFonts w:ascii="Times New Roman" w:hAnsi="Times New Roman" w:cs="Times New Roman"/>
          <w:sz w:val="24"/>
          <w:szCs w:val="24"/>
        </w:rPr>
        <w:t>ukloniti.</w:t>
      </w:r>
      <w:r w:rsidR="00086B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Zbog velike</w:t>
      </w:r>
      <w:r w:rsidRPr="00B64EEF">
        <w:rPr>
          <w:rFonts w:ascii="Times New Roman" w:hAnsi="Times New Roman" w:cs="Times New Roman"/>
          <w:sz w:val="24"/>
          <w:szCs w:val="24"/>
        </w:rPr>
        <w:t xml:space="preserve"> bol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B64EEF">
        <w:rPr>
          <w:rFonts w:ascii="Times New Roman" w:hAnsi="Times New Roman" w:cs="Times New Roman"/>
          <w:sz w:val="24"/>
          <w:szCs w:val="24"/>
        </w:rPr>
        <w:t>, više se nije mogao penjati na zidove i</w:t>
      </w:r>
      <w:r>
        <w:rPr>
          <w:rFonts w:ascii="Times New Roman" w:hAnsi="Times New Roman" w:cs="Times New Roman"/>
          <w:sz w:val="24"/>
          <w:szCs w:val="24"/>
        </w:rPr>
        <w:t xml:space="preserve"> visjeti na stropu</w:t>
      </w:r>
      <w:r w:rsidRPr="00B64EEF">
        <w:rPr>
          <w:rFonts w:ascii="Times New Roman" w:hAnsi="Times New Roman" w:cs="Times New Roman"/>
          <w:sz w:val="24"/>
          <w:szCs w:val="24"/>
        </w:rPr>
        <w:t>.</w:t>
      </w:r>
      <w:r w:rsidR="00086BB9">
        <w:rPr>
          <w:rFonts w:ascii="Times New Roman" w:hAnsi="Times New Roman" w:cs="Times New Roman"/>
          <w:sz w:val="24"/>
          <w:szCs w:val="24"/>
        </w:rPr>
        <w:t xml:space="preserve"> </w:t>
      </w:r>
      <w:r w:rsidRPr="00B64EEF">
        <w:rPr>
          <w:rFonts w:ascii="Times New Roman" w:hAnsi="Times New Roman" w:cs="Times New Roman"/>
          <w:sz w:val="24"/>
          <w:szCs w:val="24"/>
        </w:rPr>
        <w:t>Često je slušao obiteljske razgovore, no to nisu bili stari živahni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4EEF">
        <w:rPr>
          <w:rFonts w:ascii="Times New Roman" w:hAnsi="Times New Roman" w:cs="Times New Roman"/>
          <w:sz w:val="24"/>
          <w:szCs w:val="24"/>
        </w:rPr>
        <w:t xml:space="preserve">razgovori, nego </w:t>
      </w:r>
      <w:r>
        <w:rPr>
          <w:rFonts w:ascii="Times New Roman" w:hAnsi="Times New Roman" w:cs="Times New Roman"/>
          <w:sz w:val="24"/>
          <w:szCs w:val="24"/>
        </w:rPr>
        <w:t>drugačiji,</w:t>
      </w:r>
      <w:r w:rsidRPr="00B64EEF">
        <w:rPr>
          <w:rFonts w:ascii="Times New Roman" w:hAnsi="Times New Roman" w:cs="Times New Roman"/>
          <w:sz w:val="24"/>
          <w:szCs w:val="24"/>
        </w:rPr>
        <w:t xml:space="preserve"> tihi.</w:t>
      </w:r>
      <w:r w:rsidR="00086BB9">
        <w:rPr>
          <w:rFonts w:ascii="Times New Roman" w:hAnsi="Times New Roman" w:cs="Times New Roman"/>
          <w:sz w:val="24"/>
          <w:szCs w:val="24"/>
        </w:rPr>
        <w:t xml:space="preserve"> </w:t>
      </w:r>
      <w:r w:rsidRPr="00B64EEF">
        <w:rPr>
          <w:rFonts w:ascii="Times New Roman" w:hAnsi="Times New Roman" w:cs="Times New Roman"/>
          <w:sz w:val="24"/>
          <w:szCs w:val="24"/>
        </w:rPr>
        <w:t xml:space="preserve">Majka </w:t>
      </w:r>
      <w:r w:rsidR="00086BB9">
        <w:rPr>
          <w:rFonts w:ascii="Times New Roman" w:hAnsi="Times New Roman" w:cs="Times New Roman"/>
          <w:sz w:val="24"/>
          <w:szCs w:val="24"/>
        </w:rPr>
        <w:t>je</w:t>
      </w:r>
      <w:r w:rsidRPr="00B64E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zarađivala</w:t>
      </w:r>
      <w:r w:rsidRPr="00B64EEF">
        <w:rPr>
          <w:rFonts w:ascii="Times New Roman" w:hAnsi="Times New Roman" w:cs="Times New Roman"/>
          <w:sz w:val="24"/>
          <w:szCs w:val="24"/>
        </w:rPr>
        <w:t xml:space="preserve"> šivanjem, a sestra je bila prodavačica</w:t>
      </w:r>
      <w:r w:rsidR="00086BB9">
        <w:rPr>
          <w:rFonts w:ascii="Times New Roman" w:hAnsi="Times New Roman" w:cs="Times New Roman"/>
          <w:sz w:val="24"/>
          <w:szCs w:val="24"/>
        </w:rPr>
        <w:t xml:space="preserve"> te uz to učila stenografiju i francuski. </w:t>
      </w:r>
      <w:r>
        <w:rPr>
          <w:rFonts w:ascii="Times New Roman" w:hAnsi="Times New Roman" w:cs="Times New Roman"/>
          <w:sz w:val="24"/>
          <w:szCs w:val="24"/>
        </w:rPr>
        <w:t xml:space="preserve">Greta je imala sve manje </w:t>
      </w:r>
      <w:r w:rsidRPr="00B64EEF">
        <w:rPr>
          <w:rFonts w:ascii="Times New Roman" w:hAnsi="Times New Roman" w:cs="Times New Roman"/>
          <w:sz w:val="24"/>
          <w:szCs w:val="24"/>
        </w:rPr>
        <w:t>vremena da se skrbi</w:t>
      </w:r>
      <w:r>
        <w:rPr>
          <w:rFonts w:ascii="Times New Roman" w:hAnsi="Times New Roman" w:cs="Times New Roman"/>
          <w:sz w:val="24"/>
          <w:szCs w:val="24"/>
        </w:rPr>
        <w:t xml:space="preserve"> za Gregora. K</w:t>
      </w:r>
      <w:r w:rsidRPr="00B64EEF">
        <w:rPr>
          <w:rFonts w:ascii="Times New Roman" w:hAnsi="Times New Roman" w:cs="Times New Roman"/>
          <w:sz w:val="24"/>
          <w:szCs w:val="24"/>
        </w:rPr>
        <w:t xml:space="preserve">ućni budžet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r w:rsidRPr="00B64EEF">
        <w:rPr>
          <w:rFonts w:ascii="Times New Roman" w:hAnsi="Times New Roman" w:cs="Times New Roman"/>
          <w:sz w:val="24"/>
          <w:szCs w:val="24"/>
        </w:rPr>
        <w:t>postajao sve tanji</w:t>
      </w:r>
      <w:r>
        <w:rPr>
          <w:rFonts w:ascii="Times New Roman" w:hAnsi="Times New Roman" w:cs="Times New Roman"/>
          <w:sz w:val="24"/>
          <w:szCs w:val="24"/>
        </w:rPr>
        <w:t xml:space="preserve"> pa su otpustili stalnu kućnu pomoćnicu i uzeli golemu staru „bedinerku“ sijede kose koja je radila ujutro i navečer </w:t>
      </w:r>
      <w:r w:rsidR="00086B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sve poslove koje majka nije mogla. S vremenom su prodavali obiteljski nakit i željeli se </w:t>
      </w:r>
      <w:r w:rsidR="00086BB9"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 New Roman" w:hAnsi="Times New Roman" w:cs="Times New Roman"/>
          <w:sz w:val="24"/>
          <w:szCs w:val="24"/>
        </w:rPr>
        <w:t xml:space="preserve">seliti, ali nisu mogli zbog Gregora iako se on nije protivio tomu. Svi su bili odviše zauzeti, sestra mu je često hranu gurnula u sobu i </w:t>
      </w:r>
      <w:r w:rsidR="00086BB9">
        <w:rPr>
          <w:rFonts w:ascii="Times New Roman" w:hAnsi="Times New Roman" w:cs="Times New Roman"/>
          <w:sz w:val="24"/>
          <w:szCs w:val="24"/>
        </w:rPr>
        <w:t xml:space="preserve">samo </w:t>
      </w:r>
      <w:r>
        <w:rPr>
          <w:rFonts w:ascii="Times New Roman" w:hAnsi="Times New Roman" w:cs="Times New Roman"/>
          <w:sz w:val="24"/>
          <w:szCs w:val="24"/>
        </w:rPr>
        <w:t xml:space="preserve">pomela na kraju, ali sobu više nitko nije čistio kao prije. Sve više stvari se nagomilavalo u sobi poput odlagališta. Majka je jednom odlučila očistiti sobu, ali se Greta silno razljutila i rasplakala jer je to bila njezina obaveza. </w:t>
      </w:r>
      <w:r w:rsidRPr="00B64EEF">
        <w:rPr>
          <w:rFonts w:ascii="Times New Roman" w:hAnsi="Times New Roman" w:cs="Times New Roman"/>
          <w:sz w:val="24"/>
          <w:szCs w:val="24"/>
        </w:rPr>
        <w:t>Jedin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64E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je svaki dan posjećivala Gregora je bila </w:t>
      </w:r>
      <w:r w:rsidRPr="00B64EEF">
        <w:rPr>
          <w:rFonts w:ascii="Times New Roman" w:hAnsi="Times New Roman" w:cs="Times New Roman"/>
          <w:sz w:val="24"/>
          <w:szCs w:val="24"/>
        </w:rPr>
        <w:t>„bedinerka“.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4EEF">
        <w:rPr>
          <w:rFonts w:ascii="Times New Roman" w:hAnsi="Times New Roman" w:cs="Times New Roman"/>
          <w:sz w:val="24"/>
          <w:szCs w:val="24"/>
        </w:rPr>
        <w:t xml:space="preserve">Gregor više nije ništa ni jeo ni pio. </w:t>
      </w:r>
      <w:r>
        <w:rPr>
          <w:rFonts w:ascii="Times New Roman" w:hAnsi="Times New Roman" w:cs="Times New Roman"/>
          <w:sz w:val="24"/>
          <w:szCs w:val="24"/>
        </w:rPr>
        <w:t>Zbog teške ekonomske situacije, j</w:t>
      </w:r>
      <w:r w:rsidRPr="00B64EEF">
        <w:rPr>
          <w:rFonts w:ascii="Times New Roman" w:hAnsi="Times New Roman" w:cs="Times New Roman"/>
          <w:sz w:val="24"/>
          <w:szCs w:val="24"/>
        </w:rPr>
        <w:t>ednu su sobu ukućani iznaj</w:t>
      </w:r>
      <w:r w:rsidR="00086BB9">
        <w:rPr>
          <w:rFonts w:ascii="Times New Roman" w:hAnsi="Times New Roman" w:cs="Times New Roman"/>
          <w:sz w:val="24"/>
          <w:szCs w:val="24"/>
        </w:rPr>
        <w:t>mili trojici bradatih muškaraca</w:t>
      </w:r>
      <w:r w:rsidRPr="00B64EEF">
        <w:rPr>
          <w:rFonts w:ascii="Times New Roman" w:hAnsi="Times New Roman" w:cs="Times New Roman"/>
          <w:sz w:val="24"/>
          <w:szCs w:val="24"/>
        </w:rPr>
        <w:t xml:space="preserve">. </w:t>
      </w:r>
      <w:r w:rsidR="00086BB9">
        <w:rPr>
          <w:rFonts w:ascii="Times New Roman" w:hAnsi="Times New Roman" w:cs="Times New Roman"/>
          <w:sz w:val="24"/>
          <w:szCs w:val="24"/>
        </w:rPr>
        <w:t>Gostoprimstvo je bilo izrazito</w:t>
      </w:r>
      <w:r w:rsidRPr="00B64EEF">
        <w:rPr>
          <w:rFonts w:ascii="Times New Roman" w:hAnsi="Times New Roman" w:cs="Times New Roman"/>
          <w:sz w:val="24"/>
          <w:szCs w:val="24"/>
        </w:rPr>
        <w:t>. Jednom je sestra uzela</w:t>
      </w:r>
      <w:r>
        <w:rPr>
          <w:rFonts w:ascii="Times New Roman" w:hAnsi="Times New Roman" w:cs="Times New Roman"/>
          <w:sz w:val="24"/>
          <w:szCs w:val="24"/>
        </w:rPr>
        <w:t xml:space="preserve"> violinu da svira te je otac upitao podstanare smeta li im sviranje</w:t>
      </w:r>
      <w:r w:rsidR="00086BB9">
        <w:rPr>
          <w:rFonts w:ascii="Times New Roman" w:hAnsi="Times New Roman" w:cs="Times New Roman"/>
          <w:sz w:val="24"/>
          <w:szCs w:val="24"/>
        </w:rPr>
        <w:t>,a o</w:t>
      </w:r>
      <w:r>
        <w:rPr>
          <w:rFonts w:ascii="Times New Roman" w:hAnsi="Times New Roman" w:cs="Times New Roman"/>
          <w:sz w:val="24"/>
          <w:szCs w:val="24"/>
        </w:rPr>
        <w:t xml:space="preserve">ni </w:t>
      </w:r>
      <w:r w:rsidR="00086BB9">
        <w:rPr>
          <w:rFonts w:ascii="Times New Roman" w:hAnsi="Times New Roman" w:cs="Times New Roman"/>
          <w:sz w:val="24"/>
          <w:szCs w:val="24"/>
        </w:rPr>
        <w:t xml:space="preserve">su rekli da dođe kod njih. </w:t>
      </w:r>
      <w:r>
        <w:rPr>
          <w:rFonts w:ascii="Times New Roman" w:hAnsi="Times New Roman" w:cs="Times New Roman"/>
          <w:sz w:val="24"/>
          <w:szCs w:val="24"/>
        </w:rPr>
        <w:t>Svi su slušali, ali odjednom više nisu bili zainteresirani. Gregor je bio razočaran . H</w:t>
      </w:r>
      <w:r w:rsidRPr="0010681C">
        <w:rPr>
          <w:rFonts w:ascii="Times New Roman" w:hAnsi="Times New Roman" w:cs="Times New Roman"/>
          <w:sz w:val="24"/>
          <w:szCs w:val="24"/>
        </w:rPr>
        <w:t xml:space="preserve">tio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r w:rsidRPr="0010681C">
        <w:rPr>
          <w:rFonts w:ascii="Times New Roman" w:hAnsi="Times New Roman" w:cs="Times New Roman"/>
          <w:sz w:val="24"/>
          <w:szCs w:val="24"/>
        </w:rPr>
        <w:t>reći sestri da dođe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681C">
        <w:rPr>
          <w:rFonts w:ascii="Times New Roman" w:hAnsi="Times New Roman" w:cs="Times New Roman"/>
          <w:sz w:val="24"/>
          <w:szCs w:val="24"/>
        </w:rPr>
        <w:t xml:space="preserve">kod njega u sobu, da je on jedini koji ju sluša i divi </w:t>
      </w:r>
      <w:r w:rsidR="00086BB9">
        <w:rPr>
          <w:rFonts w:ascii="Times New Roman" w:hAnsi="Times New Roman" w:cs="Times New Roman"/>
          <w:sz w:val="24"/>
          <w:szCs w:val="24"/>
        </w:rPr>
        <w:t xml:space="preserve">joj se. </w:t>
      </w:r>
      <w:r w:rsidRPr="0010681C">
        <w:rPr>
          <w:rFonts w:ascii="Times New Roman" w:hAnsi="Times New Roman" w:cs="Times New Roman"/>
          <w:sz w:val="24"/>
          <w:szCs w:val="24"/>
        </w:rPr>
        <w:t>Podstanar koji je bio u sredin</w:t>
      </w:r>
      <w:r w:rsidR="00086BB9">
        <w:rPr>
          <w:rFonts w:ascii="Times New Roman" w:hAnsi="Times New Roman" w:cs="Times New Roman"/>
          <w:sz w:val="24"/>
          <w:szCs w:val="24"/>
        </w:rPr>
        <w:t>i</w:t>
      </w:r>
      <w:r w:rsidRPr="0010681C">
        <w:rPr>
          <w:rFonts w:ascii="Times New Roman" w:hAnsi="Times New Roman" w:cs="Times New Roman"/>
          <w:sz w:val="24"/>
          <w:szCs w:val="24"/>
        </w:rPr>
        <w:t xml:space="preserve"> ocu je pokazao na Gregora koji se približavao.</w:t>
      </w:r>
      <w:r w:rsidR="00086BB9">
        <w:rPr>
          <w:rFonts w:ascii="Times New Roman" w:hAnsi="Times New Roman" w:cs="Times New Roman"/>
          <w:sz w:val="24"/>
          <w:szCs w:val="24"/>
        </w:rPr>
        <w:t xml:space="preserve"> </w:t>
      </w:r>
      <w:r w:rsidRPr="0010681C">
        <w:rPr>
          <w:rFonts w:ascii="Times New Roman" w:hAnsi="Times New Roman" w:cs="Times New Roman"/>
          <w:sz w:val="24"/>
          <w:szCs w:val="24"/>
        </w:rPr>
        <w:t xml:space="preserve">Podstanar </w:t>
      </w:r>
      <w:r>
        <w:rPr>
          <w:rFonts w:ascii="Times New Roman" w:hAnsi="Times New Roman" w:cs="Times New Roman"/>
          <w:sz w:val="24"/>
          <w:szCs w:val="24"/>
        </w:rPr>
        <w:t xml:space="preserve">se razljutio i </w:t>
      </w:r>
      <w:r w:rsidRPr="0010681C">
        <w:rPr>
          <w:rFonts w:ascii="Times New Roman" w:hAnsi="Times New Roman" w:cs="Times New Roman"/>
          <w:sz w:val="24"/>
          <w:szCs w:val="24"/>
        </w:rPr>
        <w:t>rekao da ondje više ne želi stanovati i da im neće</w:t>
      </w:r>
      <w:r>
        <w:rPr>
          <w:rFonts w:ascii="Times New Roman" w:hAnsi="Times New Roman" w:cs="Times New Roman"/>
          <w:sz w:val="24"/>
          <w:szCs w:val="24"/>
        </w:rPr>
        <w:t xml:space="preserve"> ništa platiti. Kaskadno su i druga dvojica podstanara o</w:t>
      </w:r>
      <w:r w:rsidRPr="0010681C">
        <w:rPr>
          <w:rFonts w:ascii="Times New Roman" w:hAnsi="Times New Roman" w:cs="Times New Roman"/>
          <w:sz w:val="24"/>
          <w:szCs w:val="24"/>
        </w:rPr>
        <w:t>tkazala stanovanje.</w:t>
      </w:r>
      <w:r>
        <w:rPr>
          <w:rFonts w:ascii="Times New Roman" w:hAnsi="Times New Roman" w:cs="Times New Roman"/>
          <w:sz w:val="24"/>
          <w:szCs w:val="24"/>
        </w:rPr>
        <w:t xml:space="preserve"> Gregor se izrazito razočarao.  </w:t>
      </w:r>
      <w:r w:rsidRPr="00077258">
        <w:rPr>
          <w:rFonts w:ascii="Times New Roman" w:hAnsi="Times New Roman" w:cs="Times New Roman"/>
          <w:sz w:val="24"/>
          <w:szCs w:val="24"/>
        </w:rPr>
        <w:t>Sestra je udarila šakom o stol i rekla da ovako dalje ne može, da se moraju riješiti</w:t>
      </w:r>
      <w:r w:rsidR="00086BB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Vratio se u sobu i od tada počeo gladovati.  Gnjilu </w:t>
      </w:r>
      <w:r w:rsidRPr="0010681C">
        <w:rPr>
          <w:rFonts w:ascii="Times New Roman" w:hAnsi="Times New Roman" w:cs="Times New Roman"/>
          <w:sz w:val="24"/>
          <w:szCs w:val="24"/>
        </w:rPr>
        <w:t xml:space="preserve">jabuku u </w:t>
      </w:r>
      <w:r w:rsidRPr="0010681C">
        <w:rPr>
          <w:rFonts w:ascii="Times New Roman" w:hAnsi="Times New Roman" w:cs="Times New Roman"/>
          <w:sz w:val="24"/>
          <w:szCs w:val="24"/>
        </w:rPr>
        <w:lastRenderedPageBreak/>
        <w:t>svojim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681C">
        <w:rPr>
          <w:rFonts w:ascii="Times New Roman" w:hAnsi="Times New Roman" w:cs="Times New Roman"/>
          <w:sz w:val="24"/>
          <w:szCs w:val="24"/>
        </w:rPr>
        <w:t>leđima i upaljenu okolinu oko nje jedva je osjećao. U zoru 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681C">
        <w:rPr>
          <w:rFonts w:ascii="Times New Roman" w:hAnsi="Times New Roman" w:cs="Times New Roman"/>
          <w:sz w:val="24"/>
          <w:szCs w:val="24"/>
        </w:rPr>
        <w:t>preminuo.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681C">
        <w:rPr>
          <w:rFonts w:ascii="Times New Roman" w:hAnsi="Times New Roman" w:cs="Times New Roman"/>
          <w:sz w:val="24"/>
          <w:szCs w:val="24"/>
        </w:rPr>
        <w:t>Rano ujutro došla je dvorkinja. Kad je vidjela Gregora, mislila je da namjerno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681C">
        <w:rPr>
          <w:rFonts w:ascii="Times New Roman" w:hAnsi="Times New Roman" w:cs="Times New Roman"/>
          <w:sz w:val="24"/>
          <w:szCs w:val="24"/>
        </w:rPr>
        <w:t>nepomično leži</w:t>
      </w:r>
      <w:r>
        <w:rPr>
          <w:rFonts w:ascii="Times New Roman" w:hAnsi="Times New Roman" w:cs="Times New Roman"/>
          <w:sz w:val="24"/>
          <w:szCs w:val="24"/>
        </w:rPr>
        <w:t xml:space="preserve"> nasred sobe</w:t>
      </w:r>
      <w:r w:rsidRPr="0010681C">
        <w:rPr>
          <w:rFonts w:ascii="Times New Roman" w:hAnsi="Times New Roman" w:cs="Times New Roman"/>
          <w:sz w:val="24"/>
          <w:szCs w:val="24"/>
        </w:rPr>
        <w:t>, ali kad ga je udarila metlom, nije se pomaknuo</w:t>
      </w:r>
      <w:r>
        <w:rPr>
          <w:rFonts w:ascii="Times New Roman" w:hAnsi="Times New Roman" w:cs="Times New Roman"/>
          <w:sz w:val="24"/>
          <w:szCs w:val="24"/>
        </w:rPr>
        <w:t>, niti nakon nekoliko pokušaja nije se micao</w:t>
      </w:r>
      <w:r w:rsidRPr="0010681C">
        <w:rPr>
          <w:rFonts w:ascii="Times New Roman" w:hAnsi="Times New Roman" w:cs="Times New Roman"/>
          <w:sz w:val="24"/>
          <w:szCs w:val="24"/>
        </w:rPr>
        <w:t>. Glasno je viknula „Pogledajte, crknuo je, eno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681C">
        <w:rPr>
          <w:rFonts w:ascii="Times New Roman" w:hAnsi="Times New Roman" w:cs="Times New Roman"/>
          <w:sz w:val="24"/>
          <w:szCs w:val="24"/>
        </w:rPr>
        <w:t>ga leži, potpuno je crknuo!“</w:t>
      </w:r>
      <w:r>
        <w:rPr>
          <w:rFonts w:ascii="Times New Roman" w:hAnsi="Times New Roman" w:cs="Times New Roman"/>
          <w:sz w:val="24"/>
          <w:szCs w:val="24"/>
        </w:rPr>
        <w:t xml:space="preserve"> Gospodin je samo kratko rekao : </w:t>
      </w:r>
      <w:r w:rsidRPr="0010681C">
        <w:rPr>
          <w:rFonts w:ascii="Times New Roman" w:hAnsi="Times New Roman" w:cs="Times New Roman"/>
          <w:sz w:val="24"/>
          <w:szCs w:val="24"/>
        </w:rPr>
        <w:t>„No… sada možemo zahvaliti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681C">
        <w:rPr>
          <w:rFonts w:ascii="Times New Roman" w:hAnsi="Times New Roman" w:cs="Times New Roman"/>
          <w:sz w:val="24"/>
          <w:szCs w:val="24"/>
        </w:rPr>
        <w:t>Bogu“. Greta je zamijetila da je mršav jer dugo ni</w:t>
      </w:r>
      <w:r>
        <w:rPr>
          <w:rFonts w:ascii="Times New Roman" w:hAnsi="Times New Roman" w:cs="Times New Roman"/>
          <w:sz w:val="24"/>
          <w:szCs w:val="24"/>
        </w:rPr>
        <w:t>je ništa želio jesti.</w:t>
      </w:r>
      <w:r w:rsidRPr="0010681C">
        <w:rPr>
          <w:rFonts w:ascii="Times New Roman" w:hAnsi="Times New Roman" w:cs="Times New Roman"/>
          <w:sz w:val="24"/>
          <w:szCs w:val="24"/>
        </w:rPr>
        <w:t xml:space="preserve"> Svi su </w:t>
      </w:r>
      <w:r>
        <w:rPr>
          <w:rFonts w:ascii="Times New Roman" w:hAnsi="Times New Roman" w:cs="Times New Roman"/>
          <w:sz w:val="24"/>
          <w:szCs w:val="24"/>
        </w:rPr>
        <w:t>bili sretni</w:t>
      </w:r>
      <w:r w:rsidRPr="0010681C">
        <w:rPr>
          <w:rFonts w:ascii="Times New Roman" w:hAnsi="Times New Roman" w:cs="Times New Roman"/>
          <w:sz w:val="24"/>
          <w:szCs w:val="24"/>
        </w:rPr>
        <w:t>. Bio je kraj ožujka. Svatko je uzeo slobodan dan, te su se zajedno uputili izvan grada u prirodu</w:t>
      </w:r>
      <w:r w:rsidR="00D079CC">
        <w:rPr>
          <w:rFonts w:ascii="Times New Roman" w:hAnsi="Times New Roman" w:cs="Times New Roman"/>
          <w:sz w:val="24"/>
          <w:szCs w:val="24"/>
        </w:rPr>
        <w:t>, a putovali su tramvajem</w:t>
      </w:r>
      <w:r w:rsidRPr="0010681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681C">
        <w:rPr>
          <w:rFonts w:ascii="Times New Roman" w:hAnsi="Times New Roman" w:cs="Times New Roman"/>
          <w:sz w:val="24"/>
          <w:szCs w:val="24"/>
        </w:rPr>
        <w:t>Dvorkinja se pobrinula za Gregorovo tijelo</w:t>
      </w:r>
      <w:r>
        <w:rPr>
          <w:rFonts w:ascii="Times New Roman" w:hAnsi="Times New Roman" w:cs="Times New Roman"/>
          <w:sz w:val="24"/>
          <w:szCs w:val="24"/>
        </w:rPr>
        <w:t xml:space="preserve"> koje je tretirano kao smeće</w:t>
      </w:r>
      <w:r w:rsidRPr="0010681C">
        <w:rPr>
          <w:rFonts w:ascii="Times New Roman" w:hAnsi="Times New Roman" w:cs="Times New Roman"/>
          <w:sz w:val="24"/>
          <w:szCs w:val="24"/>
        </w:rPr>
        <w:t>. Odlučili su da će i nju otpustiti te da će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681C">
        <w:rPr>
          <w:rFonts w:ascii="Times New Roman" w:hAnsi="Times New Roman" w:cs="Times New Roman"/>
          <w:sz w:val="24"/>
          <w:szCs w:val="24"/>
        </w:rPr>
        <w:t>kupiti manji, jeftiniji stan. Promotrili su izglede i shvatili 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681C">
        <w:rPr>
          <w:rFonts w:ascii="Times New Roman" w:hAnsi="Times New Roman" w:cs="Times New Roman"/>
          <w:sz w:val="24"/>
          <w:szCs w:val="24"/>
        </w:rPr>
        <w:t>im je svima dobro na poslu i da imaju šanse za napredovanje.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681C">
        <w:rPr>
          <w:rFonts w:ascii="Times New Roman" w:hAnsi="Times New Roman" w:cs="Times New Roman"/>
          <w:sz w:val="24"/>
          <w:szCs w:val="24"/>
        </w:rPr>
        <w:t>Otac i majka promatrali su Gretu i shvatili da se razvila u lijepu djevojku. Palo im 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681C">
        <w:rPr>
          <w:rFonts w:ascii="Times New Roman" w:hAnsi="Times New Roman" w:cs="Times New Roman"/>
          <w:sz w:val="24"/>
          <w:szCs w:val="24"/>
        </w:rPr>
        <w:t>na um da bi joj trebalo početi tražiti valjana muža</w:t>
      </w:r>
      <w:r w:rsidR="00D079CC">
        <w:rPr>
          <w:rFonts w:ascii="Times New Roman" w:hAnsi="Times New Roman" w:cs="Times New Roman"/>
          <w:sz w:val="24"/>
          <w:szCs w:val="24"/>
        </w:rPr>
        <w:t>.</w:t>
      </w:r>
    </w:p>
    <w:p w:rsidR="00DD5EC2" w:rsidRDefault="00D079CC" w:rsidP="00D079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929846" cy="1510701"/>
            <wp:effectExtent l="0" t="0" r="4445" b="0"/>
            <wp:docPr id="11" name="Slika 11" descr="C:\Users\Korisnik\Downloads\Izreza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wnloads\Izrezak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62" cy="1511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300CA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2803585" cy="1457864"/>
            <wp:effectExtent l="0" t="0" r="0" b="9525"/>
            <wp:docPr id="1" name="Slika 1" descr="C:\Users\Korisnik\Downloads\novine_shu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novine_shutt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39" cy="145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296" w:rsidRPr="00114296" w:rsidRDefault="00D079CC" w:rsidP="00114296">
      <w:pPr>
        <w:jc w:val="center"/>
        <w:rPr>
          <w:rFonts w:ascii="Times New Roman" w:hAnsi="Times New Roman" w:cs="Times New Roman"/>
        </w:rPr>
      </w:pPr>
      <w:r w:rsidRPr="00D079CC">
        <w:rPr>
          <w:rFonts w:ascii="Times New Roman" w:hAnsi="Times New Roman" w:cs="Times New Roman"/>
          <w:b/>
        </w:rPr>
        <w:t>Slika 8.:</w:t>
      </w:r>
      <w:r w:rsidRPr="00D079CC">
        <w:rPr>
          <w:rFonts w:ascii="Times New Roman" w:hAnsi="Times New Roman" w:cs="Times New Roman"/>
        </w:rPr>
        <w:t>Preostaje samo sretna Gregorova obitelj, ali bez Gregora.</w:t>
      </w:r>
    </w:p>
    <w:p w:rsidR="00A04C21" w:rsidRPr="00283058" w:rsidRDefault="00A04C21" w:rsidP="005C711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3058">
        <w:rPr>
          <w:rFonts w:ascii="Times New Roman" w:hAnsi="Times New Roman" w:cs="Times New Roman"/>
          <w:b/>
          <w:sz w:val="24"/>
          <w:szCs w:val="24"/>
        </w:rPr>
        <w:t>ZAKLJUČAK</w:t>
      </w:r>
    </w:p>
    <w:p w:rsidR="00114296" w:rsidRPr="00114296" w:rsidRDefault="00CF7EC5" w:rsidP="00114296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F7EC5">
        <w:rPr>
          <w:rFonts w:ascii="Times New Roman" w:hAnsi="Times New Roman" w:cs="Times New Roman"/>
          <w:sz w:val="24"/>
          <w:szCs w:val="24"/>
        </w:rPr>
        <w:t xml:space="preserve">Zaključujemo izradom seminara kako pojmiti </w:t>
      </w:r>
      <w:r>
        <w:rPr>
          <w:rFonts w:ascii="Times New Roman" w:hAnsi="Times New Roman" w:cs="Times New Roman"/>
          <w:sz w:val="24"/>
          <w:szCs w:val="24"/>
        </w:rPr>
        <w:t xml:space="preserve">ljudsku narav. Svaki čovjek je koristan i svi ga vole dok je sposoban doprinositi društvu. Najčešće se takva djela niti ne cijene. Ona su uvrštena u formalnost svakodnevnice. Poput Gregora koji je pod utjecajem oca radio i zarađivao za svoju obitelj i to je volio. Ali, kada ga je snašla nevolja tada su svi napustili. Tada se postao beskoristan i predmetom smutnje. Takvim načinom prikazuje se plitkost lika oca i njegovo ne razumijevanje. Svakako moramo izvući pouku iz toga. Moramo biti poput sestre, ali sestre koja neće posustati na kraju jer svatko nosi svoj vlastiti križ i poimanje nečije nevolje je naša snaga. Jer sama izreka:“ </w:t>
      </w:r>
      <w:r w:rsidRPr="00CF7EC5">
        <w:rPr>
          <w:rFonts w:ascii="Times New Roman" w:hAnsi="Times New Roman" w:cs="Times New Roman"/>
          <w:sz w:val="24"/>
          <w:szCs w:val="24"/>
        </w:rPr>
        <w:t>Nikad nisam upoznao genija. Za mene je genijalan čovjek onaj koj</w:t>
      </w:r>
      <w:r>
        <w:rPr>
          <w:rFonts w:ascii="Times New Roman" w:hAnsi="Times New Roman" w:cs="Times New Roman"/>
          <w:sz w:val="24"/>
          <w:szCs w:val="24"/>
        </w:rPr>
        <w:t xml:space="preserve">i je odličan u nečemu što mrzi.“ govori o snazi duha koji mora postojati. Jabuka razdora je jedan od očitih simbola jer postoji od antičkih vremena,a simbol je razdora, izdaje u raju u savezu Adam i Eve te </w:t>
      </w:r>
      <w:r w:rsidRPr="00CF7EC5">
        <w:rPr>
          <w:rFonts w:ascii="Times New Roman" w:hAnsi="Times New Roman" w:cs="Times New Roman"/>
          <w:sz w:val="24"/>
          <w:szCs w:val="24"/>
        </w:rPr>
        <w:t>kada je Paris trebao dati zlatnu jabuku najljepšoj između Here, Atene i Afrodite. Afrodita mu je obećala za ženu prelijepu Helenu te se Paris odlučuje njoj dati jabuku. Tim je činom uvrijedio Heru i Atenu koje su potom, za osvetu, učinile Parisa i Helenu neposrednim uzročnicima Trojanskog rata</w:t>
      </w:r>
      <w:r w:rsidR="00114296">
        <w:rPr>
          <w:rFonts w:ascii="Times New Roman" w:hAnsi="Times New Roman" w:cs="Times New Roman"/>
          <w:sz w:val="24"/>
          <w:szCs w:val="24"/>
        </w:rPr>
        <w:t>. Ovo djelo treba spoznati kao fiktivno, a ne kao doslovno jer je i sam pisac tijekom života prije izdavanja prve knjige rekao:“</w:t>
      </w:r>
      <w:r w:rsidR="00114296" w:rsidRPr="00114296">
        <w:rPr>
          <w:rFonts w:ascii="Times New Roman" w:hAnsi="Times New Roman" w:cs="Times New Roman"/>
          <w:sz w:val="24"/>
          <w:szCs w:val="24"/>
        </w:rPr>
        <w:t>Insekt se ne može nacrtati. On se ne može prikazati čak ni iz daljine.</w:t>
      </w:r>
    </w:p>
    <w:p w:rsidR="00114296" w:rsidRDefault="00114296" w:rsidP="005C711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296" w:rsidRDefault="00114296" w:rsidP="005C711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296" w:rsidRDefault="00114296" w:rsidP="005C711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296" w:rsidRDefault="00114296" w:rsidP="005C711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296" w:rsidRDefault="00114296" w:rsidP="005C711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296" w:rsidRDefault="00114296" w:rsidP="005C711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296" w:rsidRDefault="00114296" w:rsidP="005C711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296" w:rsidRDefault="00114296" w:rsidP="005C711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296" w:rsidRDefault="00114296" w:rsidP="005C711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296" w:rsidRDefault="00114296" w:rsidP="005C711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296" w:rsidRDefault="00114296" w:rsidP="005C711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CA2" w:rsidRDefault="00A04C21" w:rsidP="0011429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3058">
        <w:rPr>
          <w:rFonts w:ascii="Times New Roman" w:hAnsi="Times New Roman" w:cs="Times New Roman"/>
          <w:b/>
          <w:sz w:val="24"/>
          <w:szCs w:val="24"/>
        </w:rPr>
        <w:t>LITERATURA</w:t>
      </w:r>
    </w:p>
    <w:p w:rsidR="00114296" w:rsidRPr="00114296" w:rsidRDefault="00114296" w:rsidP="0011429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7110" w:rsidRPr="005C7110" w:rsidRDefault="005C7110" w:rsidP="005C7110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7110">
        <w:rPr>
          <w:rFonts w:ascii="Times New Roman" w:hAnsi="Times New Roman" w:cs="Times New Roman"/>
          <w:sz w:val="24"/>
          <w:szCs w:val="24"/>
        </w:rPr>
        <w:t>Franz Kafka – Preobrazba „Sysprint“, Zagreb 1997.</w:t>
      </w:r>
    </w:p>
    <w:p w:rsidR="005C7110" w:rsidRPr="005C7110" w:rsidRDefault="00891007" w:rsidP="005C7110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7110">
        <w:rPr>
          <w:rFonts w:ascii="Times New Roman" w:hAnsi="Times New Roman" w:cs="Times New Roman"/>
          <w:sz w:val="24"/>
          <w:szCs w:val="24"/>
        </w:rPr>
        <w:t>http://drzavna-matura.com/index.php?topic=232.0</w:t>
      </w:r>
    </w:p>
    <w:p w:rsidR="00996CA2" w:rsidRPr="005C7110" w:rsidRDefault="00996CA2" w:rsidP="005C7110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7110">
        <w:rPr>
          <w:rFonts w:ascii="Times New Roman" w:hAnsi="Times New Roman" w:cs="Times New Roman"/>
          <w:sz w:val="24"/>
          <w:szCs w:val="24"/>
        </w:rPr>
        <w:t>http://hr.wikipedia.org/wiki/Preobrazba_(Kafka)</w:t>
      </w:r>
    </w:p>
    <w:p w:rsidR="00996CA2" w:rsidRPr="005C7110" w:rsidRDefault="00996CA2" w:rsidP="005C7110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7110">
        <w:rPr>
          <w:rFonts w:ascii="Times New Roman" w:hAnsi="Times New Roman" w:cs="Times New Roman"/>
          <w:sz w:val="24"/>
          <w:szCs w:val="24"/>
        </w:rPr>
        <w:t>http://en.wikipedia.org/wiki/The_Metamorphosis</w:t>
      </w:r>
    </w:p>
    <w:p w:rsidR="00DD3414" w:rsidRDefault="00114296" w:rsidP="005C7110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4296">
        <w:rPr>
          <w:rFonts w:ascii="Times New Roman" w:hAnsi="Times New Roman" w:cs="Times New Roman"/>
          <w:sz w:val="24"/>
          <w:szCs w:val="24"/>
        </w:rPr>
        <w:t>http://www.lektire.hr/preobrazaj/</w:t>
      </w:r>
    </w:p>
    <w:p w:rsidR="00114296" w:rsidRDefault="00114296" w:rsidP="00114296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4296">
        <w:rPr>
          <w:rFonts w:ascii="Times New Roman" w:hAnsi="Times New Roman" w:cs="Times New Roman"/>
          <w:sz w:val="24"/>
          <w:szCs w:val="24"/>
        </w:rPr>
        <w:t>https://www.youtube.com/watch?v=_oOLOtutYFA</w:t>
      </w:r>
    </w:p>
    <w:p w:rsidR="00114296" w:rsidRPr="005C7110" w:rsidRDefault="00114296" w:rsidP="00114296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4296">
        <w:rPr>
          <w:rFonts w:ascii="Times New Roman" w:hAnsi="Times New Roman" w:cs="Times New Roman"/>
          <w:sz w:val="24"/>
          <w:szCs w:val="24"/>
        </w:rPr>
        <w:t>https://www.youtube.com/watch?v=_H57OfsihAw</w:t>
      </w:r>
    </w:p>
    <w:sectPr w:rsidR="00114296" w:rsidRPr="005C7110" w:rsidSect="00F7332F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769" w:rsidRDefault="00E12769" w:rsidP="00C61E9E">
      <w:pPr>
        <w:spacing w:after="0" w:line="240" w:lineRule="auto"/>
      </w:pPr>
      <w:r>
        <w:separator/>
      </w:r>
    </w:p>
  </w:endnote>
  <w:endnote w:type="continuationSeparator" w:id="0">
    <w:p w:rsidR="00E12769" w:rsidRDefault="00E12769" w:rsidP="00C61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6425731"/>
      <w:docPartObj>
        <w:docPartGallery w:val="Page Numbers (Bottom of Page)"/>
        <w:docPartUnique/>
      </w:docPartObj>
    </w:sdtPr>
    <w:sdtContent>
      <w:p w:rsidR="00230071" w:rsidRDefault="00F7332F">
        <w:pPr>
          <w:pStyle w:val="Footer"/>
        </w:pPr>
        <w:r>
          <w:rPr>
            <w:noProof/>
            <w:lang w:eastAsia="hr-HR"/>
          </w:rPr>
          <w:pict>
            <v:group id="Grupa 33" o:spid="_x0000_s2049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2053" type="#_x0000_t202" style="position:absolute;left:10803;top:14982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<v:textbox inset="0,0,0,0">
                  <w:txbxContent>
                    <w:p w:rsidR="00230071" w:rsidRDefault="00F7332F">
                      <w:pPr>
                        <w:jc w:val="center"/>
                      </w:pPr>
                      <w:r w:rsidRPr="00F7332F">
                        <w:fldChar w:fldCharType="begin"/>
                      </w:r>
                      <w:r w:rsidR="00230071">
                        <w:instrText>PAGE    \* MERGEFORMAT</w:instrText>
                      </w:r>
                      <w:r w:rsidRPr="00F7332F">
                        <w:fldChar w:fldCharType="separate"/>
                      </w:r>
                      <w:r w:rsidR="006A3C73" w:rsidRPr="006A3C73">
                        <w:rPr>
                          <w:noProof/>
                          <w:color w:val="8C8C8C" w:themeColor="background1" w:themeShade="8C"/>
                        </w:rPr>
                        <w:t>1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2050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2052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<v:shape id="AutoShape 28" o:spid="_x0000_s2051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</v:group>
              <w10:wrap anchorx="page" anchory="margin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769" w:rsidRDefault="00E12769" w:rsidP="00C61E9E">
      <w:pPr>
        <w:spacing w:after="0" w:line="240" w:lineRule="auto"/>
      </w:pPr>
      <w:r>
        <w:separator/>
      </w:r>
    </w:p>
  </w:footnote>
  <w:footnote w:type="continuationSeparator" w:id="0">
    <w:p w:rsidR="00E12769" w:rsidRDefault="00E12769" w:rsidP="00C61E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D68" w:rsidRPr="00575D68" w:rsidRDefault="00575D68">
    <w:pPr>
      <w:pStyle w:val="Header"/>
      <w:rPr>
        <w:rFonts w:ascii="Times New Roman" w:hAnsi="Times New Roman" w:cs="Times New Roman"/>
        <w:color w:val="FF0000"/>
      </w:rPr>
    </w:pPr>
    <w:r w:rsidRPr="00575D68">
      <w:rPr>
        <w:rFonts w:ascii="Times New Roman" w:hAnsi="Times New Roman" w:cs="Times New Roman"/>
        <w:color w:val="FF0000"/>
      </w:rPr>
      <w:t>Željko Mudri, Antonia Krolo 4.c (2014./2015)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674E7"/>
    <w:multiLevelType w:val="hybridMultilevel"/>
    <w:tmpl w:val="34C4D314"/>
    <w:lvl w:ilvl="0" w:tplc="3BE633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54C82E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1644C0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0DEDAB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C4466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B9CBFC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FE8508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3A21A9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43814E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F72471F"/>
    <w:multiLevelType w:val="hybridMultilevel"/>
    <w:tmpl w:val="B9FC7164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968B7"/>
    <w:multiLevelType w:val="hybridMultilevel"/>
    <w:tmpl w:val="16541D9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A21BF5"/>
    <w:multiLevelType w:val="hybridMultilevel"/>
    <w:tmpl w:val="5DD2CBD2"/>
    <w:lvl w:ilvl="0" w:tplc="041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>
    <w:nsid w:val="28410A17"/>
    <w:multiLevelType w:val="hybridMultilevel"/>
    <w:tmpl w:val="8C3C5F5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3E615F"/>
    <w:multiLevelType w:val="hybridMultilevel"/>
    <w:tmpl w:val="65E811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AC2E68"/>
    <w:multiLevelType w:val="hybridMultilevel"/>
    <w:tmpl w:val="3542AD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C67304"/>
    <w:multiLevelType w:val="hybridMultilevel"/>
    <w:tmpl w:val="310639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795E80"/>
    <w:multiLevelType w:val="hybridMultilevel"/>
    <w:tmpl w:val="356E4F88"/>
    <w:lvl w:ilvl="0" w:tplc="041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9">
    <w:nsid w:val="44BD4468"/>
    <w:multiLevelType w:val="hybridMultilevel"/>
    <w:tmpl w:val="20CCBD8A"/>
    <w:lvl w:ilvl="0" w:tplc="041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0">
    <w:nsid w:val="53650F0C"/>
    <w:multiLevelType w:val="hybridMultilevel"/>
    <w:tmpl w:val="0E52C9E2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C42287"/>
    <w:multiLevelType w:val="hybridMultilevel"/>
    <w:tmpl w:val="BBB6B4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082227"/>
    <w:multiLevelType w:val="hybridMultilevel"/>
    <w:tmpl w:val="DAF68D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B559F4"/>
    <w:multiLevelType w:val="hybridMultilevel"/>
    <w:tmpl w:val="BFAA7AEA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FF6553"/>
    <w:multiLevelType w:val="hybridMultilevel"/>
    <w:tmpl w:val="C8D894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4E7C2A"/>
    <w:multiLevelType w:val="hybridMultilevel"/>
    <w:tmpl w:val="0924E4FA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6F29F1"/>
    <w:multiLevelType w:val="hybridMultilevel"/>
    <w:tmpl w:val="F220457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270251"/>
    <w:multiLevelType w:val="hybridMultilevel"/>
    <w:tmpl w:val="14F44384"/>
    <w:lvl w:ilvl="0" w:tplc="7784988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2001F6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09A9D8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85E21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71EF10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B5C7D0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E7696D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A90434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903A0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7030258F"/>
    <w:multiLevelType w:val="hybridMultilevel"/>
    <w:tmpl w:val="3E0CD1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826F68"/>
    <w:multiLevelType w:val="hybridMultilevel"/>
    <w:tmpl w:val="3AB8279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D61762"/>
    <w:multiLevelType w:val="hybridMultilevel"/>
    <w:tmpl w:val="7BE6CC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DA2FA2"/>
    <w:multiLevelType w:val="hybridMultilevel"/>
    <w:tmpl w:val="DC66F01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1E7F90"/>
    <w:multiLevelType w:val="hybridMultilevel"/>
    <w:tmpl w:val="01846E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21"/>
  </w:num>
  <w:num w:numId="4">
    <w:abstractNumId w:val="7"/>
  </w:num>
  <w:num w:numId="5">
    <w:abstractNumId w:val="19"/>
  </w:num>
  <w:num w:numId="6">
    <w:abstractNumId w:val="2"/>
  </w:num>
  <w:num w:numId="7">
    <w:abstractNumId w:val="4"/>
  </w:num>
  <w:num w:numId="8">
    <w:abstractNumId w:val="20"/>
  </w:num>
  <w:num w:numId="9">
    <w:abstractNumId w:val="11"/>
  </w:num>
  <w:num w:numId="10">
    <w:abstractNumId w:val="18"/>
  </w:num>
  <w:num w:numId="11">
    <w:abstractNumId w:val="22"/>
  </w:num>
  <w:num w:numId="12">
    <w:abstractNumId w:val="5"/>
  </w:num>
  <w:num w:numId="13">
    <w:abstractNumId w:val="9"/>
  </w:num>
  <w:num w:numId="14">
    <w:abstractNumId w:val="8"/>
  </w:num>
  <w:num w:numId="15">
    <w:abstractNumId w:val="3"/>
  </w:num>
  <w:num w:numId="16">
    <w:abstractNumId w:val="12"/>
  </w:num>
  <w:num w:numId="17">
    <w:abstractNumId w:val="0"/>
  </w:num>
  <w:num w:numId="18">
    <w:abstractNumId w:val="15"/>
  </w:num>
  <w:num w:numId="19">
    <w:abstractNumId w:val="17"/>
  </w:num>
  <w:num w:numId="20">
    <w:abstractNumId w:val="16"/>
  </w:num>
  <w:num w:numId="21">
    <w:abstractNumId w:val="1"/>
  </w:num>
  <w:num w:numId="22">
    <w:abstractNumId w:val="13"/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AutoShape 27"/>
        <o:r id="V:Rule2" type="connector" idref="#AutoShape 28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65563"/>
    <w:rsid w:val="000331C9"/>
    <w:rsid w:val="00052431"/>
    <w:rsid w:val="00067D3C"/>
    <w:rsid w:val="00080B0F"/>
    <w:rsid w:val="00086BB9"/>
    <w:rsid w:val="000E7828"/>
    <w:rsid w:val="000E7CC0"/>
    <w:rsid w:val="00110C3A"/>
    <w:rsid w:val="00114296"/>
    <w:rsid w:val="00115482"/>
    <w:rsid w:val="00121333"/>
    <w:rsid w:val="001616E9"/>
    <w:rsid w:val="00185667"/>
    <w:rsid w:val="001969CC"/>
    <w:rsid w:val="001B56FE"/>
    <w:rsid w:val="001D0025"/>
    <w:rsid w:val="00230071"/>
    <w:rsid w:val="002363BB"/>
    <w:rsid w:val="00255AD5"/>
    <w:rsid w:val="0026095C"/>
    <w:rsid w:val="00271F40"/>
    <w:rsid w:val="00273608"/>
    <w:rsid w:val="00283058"/>
    <w:rsid w:val="002840E2"/>
    <w:rsid w:val="002A26ED"/>
    <w:rsid w:val="002D0566"/>
    <w:rsid w:val="00336608"/>
    <w:rsid w:val="00361E18"/>
    <w:rsid w:val="003B47D6"/>
    <w:rsid w:val="003D36A8"/>
    <w:rsid w:val="003F6443"/>
    <w:rsid w:val="00426808"/>
    <w:rsid w:val="004278E7"/>
    <w:rsid w:val="00457EDA"/>
    <w:rsid w:val="0046744D"/>
    <w:rsid w:val="004B31EB"/>
    <w:rsid w:val="004B336B"/>
    <w:rsid w:val="00545292"/>
    <w:rsid w:val="005530CF"/>
    <w:rsid w:val="00573036"/>
    <w:rsid w:val="00575D68"/>
    <w:rsid w:val="00587587"/>
    <w:rsid w:val="005A5F2B"/>
    <w:rsid w:val="005C7110"/>
    <w:rsid w:val="00612818"/>
    <w:rsid w:val="0063011E"/>
    <w:rsid w:val="0063488A"/>
    <w:rsid w:val="006455B9"/>
    <w:rsid w:val="00657064"/>
    <w:rsid w:val="00661BFB"/>
    <w:rsid w:val="006A3C73"/>
    <w:rsid w:val="006B7488"/>
    <w:rsid w:val="006C5E14"/>
    <w:rsid w:val="006D0D52"/>
    <w:rsid w:val="0072038D"/>
    <w:rsid w:val="00720F7B"/>
    <w:rsid w:val="00727113"/>
    <w:rsid w:val="00805416"/>
    <w:rsid w:val="00830934"/>
    <w:rsid w:val="00891007"/>
    <w:rsid w:val="008A4F4A"/>
    <w:rsid w:val="009352C6"/>
    <w:rsid w:val="00956523"/>
    <w:rsid w:val="00964EFD"/>
    <w:rsid w:val="00996CA2"/>
    <w:rsid w:val="009B0169"/>
    <w:rsid w:val="009B05F1"/>
    <w:rsid w:val="009E518C"/>
    <w:rsid w:val="009F17C1"/>
    <w:rsid w:val="00A04C21"/>
    <w:rsid w:val="00A3199D"/>
    <w:rsid w:val="00A770A8"/>
    <w:rsid w:val="00A8747A"/>
    <w:rsid w:val="00AC6982"/>
    <w:rsid w:val="00AF3C64"/>
    <w:rsid w:val="00B65563"/>
    <w:rsid w:val="00B96915"/>
    <w:rsid w:val="00C300CA"/>
    <w:rsid w:val="00C310C3"/>
    <w:rsid w:val="00C43F6A"/>
    <w:rsid w:val="00C56DAF"/>
    <w:rsid w:val="00C5747F"/>
    <w:rsid w:val="00C61E9E"/>
    <w:rsid w:val="00C723AD"/>
    <w:rsid w:val="00C728B1"/>
    <w:rsid w:val="00C75796"/>
    <w:rsid w:val="00CB2AD0"/>
    <w:rsid w:val="00CC009E"/>
    <w:rsid w:val="00CE01F6"/>
    <w:rsid w:val="00CE71F1"/>
    <w:rsid w:val="00CF008B"/>
    <w:rsid w:val="00CF7EC5"/>
    <w:rsid w:val="00D079CC"/>
    <w:rsid w:val="00D379EE"/>
    <w:rsid w:val="00D446D8"/>
    <w:rsid w:val="00D662BD"/>
    <w:rsid w:val="00D66E11"/>
    <w:rsid w:val="00D939E6"/>
    <w:rsid w:val="00DB0948"/>
    <w:rsid w:val="00DD3414"/>
    <w:rsid w:val="00DD5E32"/>
    <w:rsid w:val="00DD5EC2"/>
    <w:rsid w:val="00E12769"/>
    <w:rsid w:val="00E1568D"/>
    <w:rsid w:val="00E37827"/>
    <w:rsid w:val="00E45132"/>
    <w:rsid w:val="00EF428C"/>
    <w:rsid w:val="00F009EF"/>
    <w:rsid w:val="00F44C2B"/>
    <w:rsid w:val="00F64BD4"/>
    <w:rsid w:val="00F677B9"/>
    <w:rsid w:val="00F7332F"/>
    <w:rsid w:val="00FC0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3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4C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04C2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7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61E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E9E"/>
  </w:style>
  <w:style w:type="paragraph" w:styleId="Footer">
    <w:name w:val="footer"/>
    <w:basedOn w:val="Normal"/>
    <w:link w:val="FooterChar"/>
    <w:uiPriority w:val="99"/>
    <w:unhideWhenUsed/>
    <w:rsid w:val="00C61E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1E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04C21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A04C21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B4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B47D6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C61E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61E9E"/>
  </w:style>
  <w:style w:type="paragraph" w:styleId="Podnoje">
    <w:name w:val="footer"/>
    <w:basedOn w:val="Normal"/>
    <w:link w:val="PodnojeChar"/>
    <w:uiPriority w:val="99"/>
    <w:unhideWhenUsed/>
    <w:rsid w:val="00C61E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61E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9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91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36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47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12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67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9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275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783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013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26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59829-9939-4FA6-BE63-384FE4508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2571</Words>
  <Characters>14658</Characters>
  <Application>Microsoft Office Word</Application>
  <DocSecurity>0</DocSecurity>
  <Lines>122</Lines>
  <Paragraphs>34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17195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Dragana</cp:lastModifiedBy>
  <cp:revision>2</cp:revision>
  <dcterms:created xsi:type="dcterms:W3CDTF">2014-12-04T13:16:00Z</dcterms:created>
  <dcterms:modified xsi:type="dcterms:W3CDTF">2014-12-04T13:16:00Z</dcterms:modified>
</cp:coreProperties>
</file>